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09" w:rsidRPr="00EF7E6C" w:rsidRDefault="003C6D09" w:rsidP="00F741B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6D09" w:rsidRPr="00EF7E6C" w:rsidRDefault="003C6D09" w:rsidP="00EF7E6C">
      <w:pPr>
        <w:jc w:val="center"/>
        <w:rPr>
          <w:rFonts w:ascii="Times New Roman" w:hAnsi="Times New Roman"/>
          <w:sz w:val="28"/>
          <w:szCs w:val="28"/>
        </w:rPr>
      </w:pPr>
    </w:p>
    <w:p w:rsidR="003C6D09" w:rsidRPr="00EF7E6C" w:rsidRDefault="003C6D09" w:rsidP="00EF7E6C">
      <w:pPr>
        <w:jc w:val="center"/>
        <w:rPr>
          <w:rFonts w:ascii="Times New Roman" w:hAnsi="Times New Roman"/>
          <w:b/>
          <w:sz w:val="52"/>
          <w:szCs w:val="52"/>
        </w:rPr>
      </w:pPr>
    </w:p>
    <w:p w:rsidR="003C6D09" w:rsidRPr="00EF7E6C" w:rsidRDefault="003C6D09" w:rsidP="00EF7E6C">
      <w:pPr>
        <w:jc w:val="center"/>
        <w:rPr>
          <w:rFonts w:ascii="Times New Roman" w:hAnsi="Times New Roman"/>
          <w:b/>
          <w:sz w:val="52"/>
          <w:szCs w:val="52"/>
        </w:rPr>
      </w:pPr>
    </w:p>
    <w:p w:rsidR="003C6D09" w:rsidRPr="00EF7E6C" w:rsidRDefault="003C6D09" w:rsidP="00EF7E6C">
      <w:pPr>
        <w:rPr>
          <w:rFonts w:ascii="Times New Roman" w:hAnsi="Times New Roman"/>
          <w:b/>
          <w:sz w:val="52"/>
          <w:szCs w:val="52"/>
        </w:rPr>
      </w:pPr>
    </w:p>
    <w:p w:rsidR="003C6D09" w:rsidRPr="00EF7E6C" w:rsidRDefault="003C6D09" w:rsidP="00EF7E6C">
      <w:pPr>
        <w:jc w:val="center"/>
        <w:rPr>
          <w:rFonts w:ascii="Times New Roman" w:hAnsi="Times New Roman"/>
          <w:b/>
          <w:sz w:val="52"/>
          <w:szCs w:val="52"/>
        </w:rPr>
      </w:pPr>
      <w:r w:rsidRPr="00EF7E6C">
        <w:rPr>
          <w:rFonts w:ascii="Times New Roman" w:hAnsi="Times New Roman"/>
          <w:b/>
          <w:sz w:val="52"/>
          <w:szCs w:val="52"/>
        </w:rPr>
        <w:t>Методическая разработка</w:t>
      </w:r>
    </w:p>
    <w:p w:rsidR="003C6D09" w:rsidRPr="00EF7E6C" w:rsidRDefault="003C6D09" w:rsidP="00EF7E6C">
      <w:pPr>
        <w:jc w:val="center"/>
        <w:rPr>
          <w:rFonts w:ascii="Times New Roman" w:hAnsi="Times New Roman"/>
          <w:sz w:val="52"/>
          <w:szCs w:val="52"/>
        </w:rPr>
      </w:pPr>
    </w:p>
    <w:p w:rsidR="003C6D09" w:rsidRPr="00EF7E6C" w:rsidRDefault="003C6D09" w:rsidP="00EF7E6C">
      <w:pPr>
        <w:jc w:val="center"/>
        <w:rPr>
          <w:rFonts w:ascii="Times New Roman" w:hAnsi="Times New Roman"/>
          <w:sz w:val="52"/>
          <w:szCs w:val="52"/>
        </w:rPr>
      </w:pPr>
      <w:r w:rsidRPr="00EF7E6C">
        <w:rPr>
          <w:rFonts w:ascii="Times New Roman" w:hAnsi="Times New Roman"/>
          <w:sz w:val="52"/>
          <w:szCs w:val="52"/>
        </w:rPr>
        <w:t>«Жизненный выбор княгини Е.Трубецкой: безрассудство ил</w:t>
      </w:r>
      <w:r>
        <w:rPr>
          <w:rFonts w:ascii="Times New Roman" w:hAnsi="Times New Roman"/>
          <w:sz w:val="52"/>
          <w:szCs w:val="52"/>
        </w:rPr>
        <w:t>и</w:t>
      </w:r>
      <w:r w:rsidRPr="00EF7E6C">
        <w:rPr>
          <w:rFonts w:ascii="Times New Roman" w:hAnsi="Times New Roman"/>
          <w:sz w:val="52"/>
          <w:szCs w:val="52"/>
        </w:rPr>
        <w:t xml:space="preserve"> подвиг?» (по поэме Н.А.Некрасова «Русские женщины»)</w:t>
      </w:r>
    </w:p>
    <w:p w:rsidR="003C6D09" w:rsidRPr="00EF7E6C" w:rsidRDefault="003C6D09" w:rsidP="00EF7E6C">
      <w:pPr>
        <w:jc w:val="right"/>
        <w:rPr>
          <w:rFonts w:ascii="Times New Roman" w:hAnsi="Times New Roman"/>
          <w:sz w:val="32"/>
          <w:szCs w:val="32"/>
        </w:rPr>
      </w:pPr>
    </w:p>
    <w:p w:rsidR="003C6D09" w:rsidRPr="00EF7E6C" w:rsidRDefault="003C6D09" w:rsidP="00EF7E6C">
      <w:pPr>
        <w:jc w:val="right"/>
        <w:rPr>
          <w:rFonts w:ascii="Times New Roman" w:hAnsi="Times New Roman"/>
          <w:b/>
          <w:color w:val="000000"/>
          <w:sz w:val="27"/>
          <w:szCs w:val="27"/>
        </w:rPr>
      </w:pPr>
    </w:p>
    <w:p w:rsidR="003C6D09" w:rsidRPr="00EF7E6C" w:rsidRDefault="003C6D09" w:rsidP="00EF7E6C">
      <w:pPr>
        <w:jc w:val="right"/>
        <w:rPr>
          <w:rFonts w:ascii="Times New Roman" w:hAnsi="Times New Roman"/>
          <w:b/>
          <w:color w:val="000000"/>
          <w:sz w:val="27"/>
          <w:szCs w:val="27"/>
        </w:rPr>
      </w:pPr>
    </w:p>
    <w:p w:rsidR="003C6D09" w:rsidRPr="00EF7E6C" w:rsidRDefault="003C6D09" w:rsidP="00EF7E6C">
      <w:pPr>
        <w:jc w:val="right"/>
        <w:rPr>
          <w:rFonts w:ascii="Times New Roman" w:hAnsi="Times New Roman"/>
          <w:color w:val="000000"/>
          <w:sz w:val="27"/>
          <w:szCs w:val="27"/>
        </w:rPr>
      </w:pPr>
      <w:r w:rsidRPr="00EF7E6C">
        <w:rPr>
          <w:rFonts w:ascii="Times New Roman" w:hAnsi="Times New Roman"/>
          <w:b/>
          <w:color w:val="000000"/>
          <w:sz w:val="27"/>
          <w:szCs w:val="27"/>
        </w:rPr>
        <w:t>Автор:</w:t>
      </w:r>
      <w:r w:rsidRPr="00EF7E6C">
        <w:rPr>
          <w:rFonts w:ascii="Times New Roman" w:hAnsi="Times New Roman"/>
          <w:color w:val="000000"/>
          <w:sz w:val="27"/>
          <w:szCs w:val="27"/>
        </w:rPr>
        <w:t> </w:t>
      </w:r>
    </w:p>
    <w:p w:rsidR="003C6D09" w:rsidRPr="00EF7E6C" w:rsidRDefault="003C6D09" w:rsidP="00EF7E6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EF7E6C">
        <w:rPr>
          <w:rFonts w:ascii="Times New Roman" w:hAnsi="Times New Roman"/>
          <w:sz w:val="28"/>
          <w:szCs w:val="28"/>
        </w:rPr>
        <w:t>Рамазанова</w:t>
      </w:r>
      <w:proofErr w:type="spellEnd"/>
      <w:r w:rsidRPr="00EF7E6C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Pr="00EF7E6C">
        <w:rPr>
          <w:rFonts w:ascii="Times New Roman" w:hAnsi="Times New Roman"/>
          <w:sz w:val="28"/>
          <w:szCs w:val="28"/>
        </w:rPr>
        <w:t>Нурулаховна</w:t>
      </w:r>
      <w:proofErr w:type="spellEnd"/>
    </w:p>
    <w:p w:rsidR="003C6D09" w:rsidRPr="00EF7E6C" w:rsidRDefault="003F578F" w:rsidP="00EF7E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C6D09" w:rsidRPr="00EF7E6C">
        <w:rPr>
          <w:rFonts w:ascii="Times New Roman" w:hAnsi="Times New Roman"/>
          <w:sz w:val="28"/>
          <w:szCs w:val="28"/>
        </w:rPr>
        <w:t xml:space="preserve">МБОУ «СОШ №1» им. В. А. </w:t>
      </w:r>
      <w:proofErr w:type="spellStart"/>
      <w:r w:rsidR="003C6D09" w:rsidRPr="00EF7E6C">
        <w:rPr>
          <w:rFonts w:ascii="Times New Roman" w:hAnsi="Times New Roman"/>
          <w:sz w:val="28"/>
          <w:szCs w:val="28"/>
        </w:rPr>
        <w:t>Громаковского</w:t>
      </w:r>
      <w:proofErr w:type="spellEnd"/>
    </w:p>
    <w:p w:rsidR="003C6D09" w:rsidRPr="00EF7E6C" w:rsidRDefault="003C6D09" w:rsidP="00EF7E6C">
      <w:pPr>
        <w:jc w:val="right"/>
        <w:rPr>
          <w:rFonts w:ascii="Times New Roman" w:hAnsi="Times New Roman"/>
          <w:sz w:val="28"/>
          <w:szCs w:val="28"/>
        </w:rPr>
      </w:pPr>
    </w:p>
    <w:p w:rsidR="003C6D09" w:rsidRDefault="003C6D09" w:rsidP="00EF7E6C"/>
    <w:p w:rsidR="00833A93" w:rsidRDefault="00833A93" w:rsidP="00EF7E6C"/>
    <w:p w:rsidR="00833A93" w:rsidRDefault="00833A93" w:rsidP="00EF7E6C"/>
    <w:p w:rsidR="00833A93" w:rsidRDefault="00833A93" w:rsidP="00EF7E6C"/>
    <w:p w:rsidR="00833A93" w:rsidRDefault="00833A93" w:rsidP="00EF7E6C"/>
    <w:p w:rsidR="00833A93" w:rsidRDefault="00833A93" w:rsidP="00EF7E6C"/>
    <w:p w:rsidR="00833A93" w:rsidRPr="001B6EE9" w:rsidRDefault="00833A93" w:rsidP="00EF7E6C">
      <w:bookmarkStart w:id="0" w:name="_GoBack"/>
      <w:bookmarkEnd w:id="0"/>
    </w:p>
    <w:p w:rsidR="003C6D09" w:rsidRDefault="003C6D09" w:rsidP="00EF7E6C">
      <w:pPr>
        <w:jc w:val="center"/>
        <w:rPr>
          <w:rFonts w:ascii="Times New Roman" w:hAnsi="Times New Roman"/>
          <w:b/>
          <w:sz w:val="28"/>
          <w:szCs w:val="28"/>
        </w:rPr>
      </w:pPr>
      <w:r w:rsidRPr="00EF7E6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C6D09" w:rsidRPr="00357940" w:rsidRDefault="003C6D09" w:rsidP="00EF7E6C">
      <w:pPr>
        <w:jc w:val="both"/>
        <w:rPr>
          <w:rFonts w:ascii="Times New Roman" w:hAnsi="Times New Roman"/>
          <w:sz w:val="28"/>
          <w:szCs w:val="28"/>
        </w:rPr>
      </w:pPr>
      <w:r w:rsidRPr="00357940">
        <w:rPr>
          <w:rFonts w:ascii="Times New Roman" w:hAnsi="Times New Roman"/>
          <w:sz w:val="28"/>
          <w:szCs w:val="28"/>
        </w:rPr>
        <w:br/>
        <w:t>Цель урока: </w:t>
      </w:r>
      <w:r>
        <w:rPr>
          <w:rFonts w:ascii="Times New Roman" w:hAnsi="Times New Roman"/>
          <w:sz w:val="28"/>
          <w:szCs w:val="28"/>
        </w:rPr>
        <w:t>познакомить с поэмой «Р</w:t>
      </w:r>
      <w:r w:rsidRPr="00357940">
        <w:rPr>
          <w:rFonts w:ascii="Times New Roman" w:hAnsi="Times New Roman"/>
          <w:sz w:val="28"/>
          <w:szCs w:val="28"/>
        </w:rPr>
        <w:t>усские женщины</w:t>
      </w:r>
      <w:r>
        <w:rPr>
          <w:rFonts w:ascii="Times New Roman" w:hAnsi="Times New Roman"/>
          <w:sz w:val="28"/>
          <w:szCs w:val="28"/>
        </w:rPr>
        <w:t>»</w:t>
      </w:r>
      <w:r w:rsidRPr="00357940">
        <w:rPr>
          <w:rFonts w:ascii="Times New Roman" w:hAnsi="Times New Roman"/>
          <w:sz w:val="28"/>
          <w:szCs w:val="28"/>
        </w:rPr>
        <w:t>; создать условия для понимания образа главной героини, её поступка; определить нравственные понятия, духовные возможности человека; способствовать развитию аналитического и выразительного чтения, построению логических высказываний.</w:t>
      </w:r>
    </w:p>
    <w:p w:rsidR="003C6D09" w:rsidRPr="00357940" w:rsidRDefault="003C6D09" w:rsidP="00357940">
      <w:pPr>
        <w:jc w:val="both"/>
        <w:rPr>
          <w:rFonts w:ascii="Times New Roman" w:hAnsi="Times New Roman"/>
          <w:sz w:val="28"/>
          <w:szCs w:val="28"/>
        </w:rPr>
      </w:pPr>
      <w:r w:rsidRPr="00357940">
        <w:rPr>
          <w:rFonts w:ascii="Times New Roman" w:hAnsi="Times New Roman"/>
          <w:sz w:val="28"/>
          <w:szCs w:val="28"/>
        </w:rPr>
        <w:t>Задачи:</w:t>
      </w:r>
    </w:p>
    <w:p w:rsidR="003C6D09" w:rsidRPr="00357940" w:rsidRDefault="003C6D09" w:rsidP="00357940">
      <w:pPr>
        <w:jc w:val="both"/>
        <w:rPr>
          <w:rFonts w:ascii="Times New Roman" w:hAnsi="Times New Roman"/>
          <w:sz w:val="28"/>
          <w:szCs w:val="28"/>
        </w:rPr>
      </w:pPr>
      <w:r w:rsidRPr="00357940">
        <w:rPr>
          <w:rFonts w:ascii="Times New Roman" w:hAnsi="Times New Roman"/>
          <w:sz w:val="28"/>
          <w:szCs w:val="28"/>
        </w:rPr>
        <w:t>1) формировать на</w:t>
      </w:r>
      <w:r>
        <w:rPr>
          <w:rFonts w:ascii="Times New Roman" w:hAnsi="Times New Roman"/>
          <w:sz w:val="28"/>
          <w:szCs w:val="28"/>
        </w:rPr>
        <w:t>вык анализа произведения, умение</w:t>
      </w:r>
      <w:r w:rsidRPr="00357940">
        <w:rPr>
          <w:rFonts w:ascii="Times New Roman" w:hAnsi="Times New Roman"/>
          <w:sz w:val="28"/>
          <w:szCs w:val="28"/>
        </w:rPr>
        <w:t xml:space="preserve"> выделять главное через анализ поступков героев;</w:t>
      </w:r>
    </w:p>
    <w:p w:rsidR="003C6D09" w:rsidRPr="00357940" w:rsidRDefault="003C6D09" w:rsidP="00357940">
      <w:pPr>
        <w:jc w:val="both"/>
        <w:rPr>
          <w:rFonts w:ascii="Times New Roman" w:hAnsi="Times New Roman"/>
          <w:sz w:val="28"/>
          <w:szCs w:val="28"/>
        </w:rPr>
      </w:pPr>
      <w:r w:rsidRPr="00357940">
        <w:rPr>
          <w:rFonts w:ascii="Times New Roman" w:hAnsi="Times New Roman"/>
          <w:sz w:val="28"/>
          <w:szCs w:val="28"/>
        </w:rPr>
        <w:t>2) создать условия для формирования у учащихся интереса к истории нашей Родины; развивать речь учащихся, умение размышлять на заданную тему;</w:t>
      </w:r>
    </w:p>
    <w:p w:rsidR="003C6D09" w:rsidRPr="00357940" w:rsidRDefault="003C6D09" w:rsidP="00357940">
      <w:pPr>
        <w:jc w:val="both"/>
        <w:rPr>
          <w:rFonts w:ascii="Times New Roman" w:hAnsi="Times New Roman"/>
          <w:sz w:val="28"/>
          <w:szCs w:val="28"/>
        </w:rPr>
      </w:pPr>
      <w:r w:rsidRPr="00357940">
        <w:rPr>
          <w:rFonts w:ascii="Times New Roman" w:hAnsi="Times New Roman"/>
          <w:sz w:val="28"/>
          <w:szCs w:val="28"/>
        </w:rPr>
        <w:t>3)воспитывать чувство уважения к женщине, способной совершить само</w:t>
      </w:r>
      <w:r>
        <w:rPr>
          <w:rFonts w:ascii="Times New Roman" w:hAnsi="Times New Roman"/>
          <w:sz w:val="28"/>
          <w:szCs w:val="28"/>
        </w:rPr>
        <w:t xml:space="preserve">отверженный подвиг во имя любви; </w:t>
      </w:r>
      <w:r w:rsidRPr="00357940">
        <w:rPr>
          <w:rFonts w:ascii="Times New Roman" w:hAnsi="Times New Roman"/>
          <w:sz w:val="28"/>
          <w:szCs w:val="28"/>
        </w:rPr>
        <w:t>спос</w:t>
      </w:r>
      <w:r>
        <w:rPr>
          <w:rFonts w:ascii="Times New Roman" w:hAnsi="Times New Roman"/>
          <w:sz w:val="28"/>
          <w:szCs w:val="28"/>
        </w:rPr>
        <w:t>обствовать воспитанию у них чувства патриотизма.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F741B0">
        <w:rPr>
          <w:rFonts w:ascii="Times New Roman" w:hAnsi="Times New Roman"/>
          <w:sz w:val="28"/>
          <w:szCs w:val="28"/>
        </w:rPr>
        <w:t>урок открытия  новых знаний (урок-размышление)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3"/>
        <w:gridCol w:w="7081"/>
      </w:tblGrid>
      <w:tr w:rsidR="003C6D09" w:rsidRPr="00F741B0" w:rsidTr="00357940">
        <w:tc>
          <w:tcPr>
            <w:tcW w:w="2523" w:type="dxa"/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41B0">
              <w:rPr>
                <w:rFonts w:ascii="Times New Roman" w:hAnsi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7081" w:type="dxa"/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1B0">
              <w:rPr>
                <w:rFonts w:ascii="Times New Roman" w:hAnsi="Times New Roman"/>
                <w:sz w:val="28"/>
                <w:szCs w:val="28"/>
              </w:rPr>
              <w:t xml:space="preserve">Учебники, компьютер, мультимедийный проектор, экран, портреты Н.А. Некрасова, княгини Е.И.Трубецкой,  презентация, романс К.Фролова, фрагменты из кинофильма  «Звезда пленительного счастья», Вивальди «Метель»,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песня </w:t>
            </w:r>
            <w:r w:rsidRPr="00F741B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Любовь побеждает все» в исполнении Валерии</w:t>
            </w:r>
          </w:p>
        </w:tc>
      </w:tr>
      <w:tr w:rsidR="003C6D09" w:rsidRPr="00F741B0" w:rsidTr="00357940">
        <w:tc>
          <w:tcPr>
            <w:tcW w:w="2523" w:type="dxa"/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41B0">
              <w:rPr>
                <w:rFonts w:ascii="Times New Roman" w:hAnsi="Times New Roman"/>
                <w:b/>
                <w:sz w:val="28"/>
                <w:szCs w:val="28"/>
              </w:rPr>
              <w:t xml:space="preserve">Методы и формы обучения </w:t>
            </w:r>
          </w:p>
        </w:tc>
        <w:tc>
          <w:tcPr>
            <w:tcW w:w="7081" w:type="dxa"/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1B0">
              <w:rPr>
                <w:rFonts w:ascii="Times New Roman" w:hAnsi="Times New Roman"/>
                <w:sz w:val="28"/>
                <w:szCs w:val="28"/>
              </w:rPr>
              <w:t>Методы: эвристический, наглядный, исследовательский</w:t>
            </w:r>
            <w:r>
              <w:rPr>
                <w:rFonts w:ascii="Times New Roman" w:hAnsi="Times New Roman"/>
                <w:sz w:val="28"/>
                <w:szCs w:val="28"/>
              </w:rPr>
              <w:t>, проблемного обучения</w:t>
            </w:r>
            <w:r w:rsidRPr="00F741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1B0">
              <w:rPr>
                <w:rFonts w:ascii="Times New Roman" w:hAnsi="Times New Roman"/>
                <w:sz w:val="28"/>
                <w:szCs w:val="28"/>
              </w:rPr>
              <w:t>Формы: фронтальная, индивидуальная, групповая.</w:t>
            </w:r>
          </w:p>
        </w:tc>
      </w:tr>
      <w:tr w:rsidR="003C6D09" w:rsidRPr="00F741B0" w:rsidTr="00357940">
        <w:tc>
          <w:tcPr>
            <w:tcW w:w="2523" w:type="dxa"/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41B0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7081" w:type="dxa"/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1B0">
              <w:rPr>
                <w:rFonts w:ascii="Times New Roman" w:hAnsi="Times New Roman"/>
                <w:sz w:val="28"/>
                <w:szCs w:val="28"/>
              </w:rPr>
              <w:t xml:space="preserve">ИКТ, технология </w:t>
            </w:r>
            <w:proofErr w:type="spellStart"/>
            <w:r w:rsidRPr="00F741B0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F741B0">
              <w:rPr>
                <w:rFonts w:ascii="Times New Roman" w:hAnsi="Times New Roman"/>
                <w:sz w:val="28"/>
                <w:szCs w:val="28"/>
              </w:rPr>
              <w:t xml:space="preserve"> подхода, </w:t>
            </w:r>
            <w:proofErr w:type="spellStart"/>
            <w:r w:rsidRPr="00F741B0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F741B0">
              <w:rPr>
                <w:rFonts w:ascii="Times New Roman" w:hAnsi="Times New Roman"/>
                <w:sz w:val="28"/>
                <w:szCs w:val="28"/>
              </w:rPr>
              <w:t xml:space="preserve"> технология.</w:t>
            </w:r>
          </w:p>
        </w:tc>
      </w:tr>
      <w:tr w:rsidR="003C6D09" w:rsidRPr="00F741B0" w:rsidTr="00EF7E6C">
        <w:trPr>
          <w:trHeight w:val="750"/>
        </w:trPr>
        <w:tc>
          <w:tcPr>
            <w:tcW w:w="2523" w:type="dxa"/>
            <w:tcBorders>
              <w:bottom w:val="single" w:sz="4" w:space="0" w:color="auto"/>
            </w:tcBorders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41B0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1B0">
              <w:rPr>
                <w:rFonts w:ascii="Times New Roman" w:hAnsi="Times New Roman"/>
                <w:sz w:val="28"/>
                <w:szCs w:val="28"/>
              </w:rPr>
              <w:t>Долг, честь, верность, самопожертвование, благородство, подвиг, сила духа, нравственный выбор</w:t>
            </w:r>
          </w:p>
        </w:tc>
      </w:tr>
      <w:tr w:rsidR="003C6D09" w:rsidRPr="00F741B0" w:rsidTr="00EF7E6C">
        <w:trPr>
          <w:trHeight w:val="360"/>
        </w:trPr>
        <w:tc>
          <w:tcPr>
            <w:tcW w:w="2523" w:type="dxa"/>
            <w:tcBorders>
              <w:top w:val="single" w:sz="4" w:space="0" w:color="auto"/>
            </w:tcBorders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3C6D09" w:rsidRPr="00F741B0" w:rsidRDefault="003C6D09" w:rsidP="00F741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</w:tbl>
    <w:p w:rsidR="003C6D09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D09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D09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D09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D09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D09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D09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Ход  урока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Организационный момент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 Этап мотивации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-Посмотрите на</w:t>
      </w: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видео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Как эти кадры связаны</w:t>
      </w: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 тем, о чем мы будем сегодня с вами говорить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на уроке</w:t>
      </w: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(Это кадры восстания декабристов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C6D09" w:rsidRPr="00F741B0" w:rsidRDefault="003C6D09" w:rsidP="00F741B0">
      <w:pPr>
        <w:spacing w:line="276" w:lineRule="auto"/>
        <w:jc w:val="both"/>
        <w:rPr>
          <w:sz w:val="28"/>
          <w:szCs w:val="28"/>
        </w:rPr>
      </w:pPr>
      <w:r w:rsidRPr="00F741B0">
        <w:rPr>
          <w:rFonts w:ascii="Times New Roman" w:hAnsi="Times New Roman"/>
          <w:b/>
          <w:sz w:val="28"/>
          <w:szCs w:val="28"/>
        </w:rPr>
        <w:t>-На прошлом уроке вы говорили об исторической основе поэмы Некрасова «Русские женщины»? Что вы знаете о восстании декабристов?</w:t>
      </w:r>
      <w:r w:rsidRPr="00F741B0">
        <w:rPr>
          <w:rFonts w:ascii="Times New Roman" w:hAnsi="Times New Roman"/>
          <w:sz w:val="28"/>
          <w:szCs w:val="28"/>
        </w:rPr>
        <w:t xml:space="preserve"> (ответы детей</w:t>
      </w:r>
      <w:r w:rsidRPr="00F741B0">
        <w:rPr>
          <w:sz w:val="28"/>
          <w:szCs w:val="28"/>
        </w:rPr>
        <w:t xml:space="preserve">). 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(14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декабря 1825 года в 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Санкт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Петербурге  должна  была  состояться  присяга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лаю Павловичу (Николаю I).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императора этот день оказался одним из самых страшных в жизни. Несколько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воинских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частей вышлина Сенатскую площадь, отказавшись подчиняться новому царю. Стоявшие 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главе мятежных частей офицеры и  их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товарищи  из  других  полков  позднее  будут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названы декабристами.  Все они былидворянами,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  е.,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определению того времени,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опорой самодержавия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сторонниками крепостного права.  Но они выступили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ограничение самодержавия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и введение конституции,  а также  за ликвидацию крепостного  права</w:t>
      </w:r>
      <w:proofErr w:type="gramStart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осстание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Петербурге былоподавлено через несколько часов. Началось расследование. Оно длилось более полугода. Затем началась расправа</w:t>
      </w:r>
      <w:proofErr w:type="gramStart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Арестовали 579 мятежников. Пятеро заговорщиков были казнены. 25 участников восстания сослали на вечную каторгу в Сибирь, десятки декабристов -на каторжные работы, сроком на 20 лет; разжалованные рядовые были отправлены на Кавказ.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Заключённых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лишали всех дворянскихправ и приравнивали к простым крестьянам, они лишались права возвращаться в столицу, а также всех званий и почестей).</w:t>
      </w:r>
      <w:proofErr w:type="gramEnd"/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-Каким образом связаны этот трагический период истории и творчество Некрасова?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(Некрасов посвятил поэму женам декабристов. Они отправились в Сибирь и разделили участь своих мужей.  В 1 части поэт запечатлел образ Е.Трубецкой, во второй - М.Волконской. Третья часть, посвященная А.Муравьевой, сохранилась лишь в черновом варианте.)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-Вы уже говорили о поэме, дома вами прочитана ее часть «Княгиня Трубецкая». Давайте проверим, что вы знаете, а чего вы не знаете о поэме. Я предлагаю это сделать в форме игры, которая назыв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ается «Да или нет». Вы играете </w:t>
      </w: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парах, т.е. с соседом по парте. Игра начинается по сигналу учителя. После команды один из вас берет карточку и зачитывает вопрос соседу по парте. Со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сед по парте должен ответить «согласен» или «не согласен</w:t>
      </w: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».Затем вы меняетесь ролями. Итак, у вас одна минута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Вопросы: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Центральным образом главы становится Екатерина Ивановна Трубецкая? (Да).  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Поэма построена на основе монолога Трубецкой? (Нет. Это описание событий).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Длительный разговор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княгини с губернатором состоялся  в  Новосибирске?  (Нет, в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Иркутске).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4) Сцена встречи княгини с губернатором построена в форме диалога? (Да)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Губернатор долго препятствовал княгине Трубецкой в проезде дальше, потому что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не имел коней? (Нет. Имел строгий на то приказ).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6)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финале произведения старый генерал со слезами на глазах отказывается более тиранить 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княгиню и приказывает запрягать лошадей? (Да).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-Сверим ваши ответы (слайд</w:t>
      </w:r>
      <w:proofErr w:type="gramStart"/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3C6D09" w:rsidRPr="00F741B0" w:rsidRDefault="003C6D09" w:rsidP="00F741B0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-«…бесконечная тянется дорога, та страшная, которую народ прозвал проторенной цепями, и по ней, под холодной далекой луной, в мерзлой кибитке, спешит к своему изгнаннику-мужу русская женщина, от роскоши и неги в холод и проклятие",- так писал о творчестве Н. А. Некрасова русский поэт начала XX века К. Д. Бальмонт.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t>-Назовите ключевые слова данной цитаты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(Дорога, женщина)</w:t>
      </w:r>
    </w:p>
    <w:p w:rsidR="003C6D09" w:rsidRPr="00F741B0" w:rsidRDefault="003C6D09" w:rsidP="00F741B0">
      <w:pPr>
        <w:spacing w:after="0" w:line="276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t>-Понятие «дорога» и синонимичное ему «путь» многогранны. Назовите прямое значение слова «дорога»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(Проложенная тропа)</w:t>
      </w:r>
    </w:p>
    <w:p w:rsidR="003C6D09" w:rsidRPr="00F741B0" w:rsidRDefault="003C6D09" w:rsidP="00EC145E">
      <w:pPr>
        <w:spacing w:after="0" w:line="276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proofErr w:type="gramStart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,н</w:t>
      </w:r>
      <w:proofErr w:type="gramEnd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аверно</w:t>
      </w:r>
      <w:proofErr w:type="spellEnd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, обратили внимание на то, что и парты сегодня расставлены так, что напоминают дорогу, уходящую вдаль</w:t>
      </w:r>
    </w:p>
    <w:p w:rsidR="003C6D09" w:rsidRPr="00F741B0" w:rsidRDefault="003C6D09" w:rsidP="00EC145E">
      <w:pPr>
        <w:spacing w:after="0" w:line="276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-Каково </w:t>
      </w: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t>его переносное значение?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Жизненный путь, выбор, принятое решение)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-А теперь попробуйте сформулировать тему нашего урока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(Ж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изненный путь княгини Трубецкой в поэме Н.А.Некрасова «Русские женщины) (слайд</w:t>
      </w:r>
      <w:proofErr w:type="gramStart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Актуализация</w:t>
      </w:r>
    </w:p>
    <w:p w:rsidR="003C6D09" w:rsidRPr="00F741B0" w:rsidRDefault="003C6D09" w:rsidP="00F741B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 xml:space="preserve">В те дни царем было запрещено любое упоминание о декабристах. И как же был неприятно удивлён царь, когда получил прошения 11 женщин - жён декабристов о позволении для них отправиться за своими мужьями в Сибирь (слайд). Екатерина Трубецкая </w:t>
      </w:r>
      <w:r w:rsidRPr="00F741B0">
        <w:rPr>
          <w:sz w:val="28"/>
          <w:szCs w:val="28"/>
        </w:rPr>
        <w:t>стала первой</w:t>
      </w:r>
      <w:r>
        <w:rPr>
          <w:sz w:val="28"/>
          <w:szCs w:val="28"/>
        </w:rPr>
        <w:t xml:space="preserve"> из них, которая добилась у царя  желаемого</w:t>
      </w:r>
      <w:r w:rsidRPr="00F741B0">
        <w:rPr>
          <w:sz w:val="28"/>
          <w:szCs w:val="28"/>
        </w:rPr>
        <w:t>. Образ княгини в поэме Некрасова собирательный (она олицетворяет собой образы</w:t>
      </w:r>
      <w:r>
        <w:rPr>
          <w:sz w:val="28"/>
          <w:szCs w:val="28"/>
        </w:rPr>
        <w:t xml:space="preserve"> всех жен декабристов), но в тоже </w:t>
      </w:r>
      <w:proofErr w:type="spellStart"/>
      <w:r>
        <w:rPr>
          <w:sz w:val="28"/>
          <w:szCs w:val="28"/>
        </w:rPr>
        <w:t>время</w:t>
      </w:r>
      <w:r w:rsidRPr="00F741B0">
        <w:rPr>
          <w:sz w:val="28"/>
          <w:szCs w:val="28"/>
        </w:rPr>
        <w:t>это</w:t>
      </w:r>
      <w:proofErr w:type="spellEnd"/>
      <w:r w:rsidRPr="00F741B0">
        <w:rPr>
          <w:sz w:val="28"/>
          <w:szCs w:val="28"/>
        </w:rPr>
        <w:t xml:space="preserve"> сугубо индивидуальный образ</w:t>
      </w:r>
    </w:p>
    <w:p w:rsidR="003C6D09" w:rsidRPr="00F741B0" w:rsidRDefault="003C6D09" w:rsidP="00F741B0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F741B0">
        <w:rPr>
          <w:b/>
          <w:sz w:val="28"/>
          <w:szCs w:val="28"/>
        </w:rPr>
        <w:t>-Кто же такая княгиня Трубецкая? Что вам о ней известно?</w:t>
      </w:r>
    </w:p>
    <w:p w:rsidR="003C6D09" w:rsidRPr="00F741B0" w:rsidRDefault="003C6D09" w:rsidP="00F741B0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F741B0">
        <w:rPr>
          <w:b/>
          <w:color w:val="333333"/>
          <w:sz w:val="28"/>
          <w:szCs w:val="28"/>
        </w:rPr>
        <w:t>Ученица (фон: кадры из фильма «Звезда пленительного счастья» В.Мотыля»)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lastRenderedPageBreak/>
        <w:t xml:space="preserve">-Она была дочерью французского эмигранта Ивана </w:t>
      </w:r>
      <w:proofErr w:type="spellStart"/>
      <w:r w:rsidRPr="00F741B0">
        <w:rPr>
          <w:rFonts w:ascii="Times New Roman" w:hAnsi="Times New Roman"/>
          <w:sz w:val="28"/>
          <w:szCs w:val="28"/>
        </w:rPr>
        <w:t>Лаваля</w:t>
      </w:r>
      <w:proofErr w:type="spellEnd"/>
      <w:r w:rsidRPr="00F741B0">
        <w:rPr>
          <w:rFonts w:ascii="Times New Roman" w:hAnsi="Times New Roman"/>
          <w:sz w:val="28"/>
          <w:szCs w:val="28"/>
        </w:rPr>
        <w:t xml:space="preserve">. По отзывам современников, Екатерина Ивановна Трубецкая, не была красавицей — невысокая, полноватая, зато это была обаятельная, веселая, с прекрасным голосом женщина. В доме </w:t>
      </w:r>
      <w:proofErr w:type="spellStart"/>
      <w:r w:rsidRPr="00F741B0">
        <w:rPr>
          <w:rFonts w:ascii="Times New Roman" w:hAnsi="Times New Roman"/>
          <w:sz w:val="28"/>
          <w:szCs w:val="28"/>
        </w:rPr>
        <w:t>Лавалей</w:t>
      </w:r>
      <w:proofErr w:type="spellEnd"/>
      <w:r w:rsidRPr="00F741B0">
        <w:rPr>
          <w:rFonts w:ascii="Times New Roman" w:hAnsi="Times New Roman"/>
          <w:sz w:val="28"/>
          <w:szCs w:val="28"/>
        </w:rPr>
        <w:t xml:space="preserve"> собиралось изысканное общество. Сам государь император мог почтить их дом своим присутствием. В Париже в 1819 году  </w:t>
      </w:r>
      <w:proofErr w:type="spellStart"/>
      <w:r w:rsidRPr="00F741B0">
        <w:rPr>
          <w:rFonts w:ascii="Times New Roman" w:hAnsi="Times New Roman"/>
          <w:sz w:val="28"/>
          <w:szCs w:val="28"/>
        </w:rPr>
        <w:t>ЕкатеринаЛаваль</w:t>
      </w:r>
      <w:proofErr w:type="spellEnd"/>
      <w:r w:rsidRPr="00F741B0">
        <w:rPr>
          <w:rFonts w:ascii="Times New Roman" w:hAnsi="Times New Roman"/>
          <w:sz w:val="28"/>
          <w:szCs w:val="28"/>
        </w:rPr>
        <w:t xml:space="preserve"> познакомилась с князем Сергеем Трубецким. Он считался завидным женихом: знатен, богат, умён, образован, прошёл войну с Наполеоном и дослужился до полковника. В </w:t>
      </w:r>
      <w:smartTag w:uri="urn:schemas-microsoft-com:office:smarttags" w:element="metricconverter">
        <w:smartTagPr>
          <w:attr w:name="ProductID" w:val="1821 г"/>
        </w:smartTagPr>
        <w:r w:rsidRPr="00F741B0">
          <w:rPr>
            <w:rFonts w:ascii="Times New Roman" w:hAnsi="Times New Roman"/>
            <w:sz w:val="28"/>
            <w:szCs w:val="28"/>
          </w:rPr>
          <w:t>1821 г</w:t>
        </w:r>
      </w:smartTag>
      <w:r w:rsidRPr="00F741B0">
        <w:rPr>
          <w:rFonts w:ascii="Times New Roman" w:hAnsi="Times New Roman"/>
          <w:sz w:val="28"/>
          <w:szCs w:val="28"/>
        </w:rPr>
        <w:t xml:space="preserve">. она вышла  замуж за Трубецкого. Его ждала прекрасная карьера. Беззаботная жизнь  княгини протекала в роскоши, балах, путешествиях. Судьба ее переменилась через 4 года после свадьбы. Сергей Трубецкой с друзьями готовил восстание, накануне которого он был назначен непосредственным руководителем мятежников. В </w:t>
      </w:r>
      <w:smartTag w:uri="urn:schemas-microsoft-com:office:smarttags" w:element="metricconverter">
        <w:smartTagPr>
          <w:attr w:name="ProductID" w:val="1826 г"/>
        </w:smartTagPr>
        <w:r w:rsidRPr="00F741B0">
          <w:rPr>
            <w:rFonts w:ascii="Times New Roman" w:hAnsi="Times New Roman"/>
            <w:sz w:val="28"/>
            <w:szCs w:val="28"/>
          </w:rPr>
          <w:t>1826 г</w:t>
        </w:r>
      </w:smartTag>
      <w:r w:rsidRPr="00F741B0">
        <w:rPr>
          <w:rFonts w:ascii="Times New Roman" w:hAnsi="Times New Roman"/>
          <w:sz w:val="28"/>
          <w:szCs w:val="28"/>
        </w:rPr>
        <w:t xml:space="preserve"> Трубецкой был выслан на каторжные работы в Сибирь.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41B0">
        <w:rPr>
          <w:rFonts w:ascii="Times New Roman" w:hAnsi="Times New Roman"/>
          <w:b/>
          <w:sz w:val="28"/>
          <w:szCs w:val="28"/>
        </w:rPr>
        <w:t>3. Этап выявления места и причины затруднения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41B0">
        <w:rPr>
          <w:rFonts w:ascii="Times New Roman" w:hAnsi="Times New Roman"/>
          <w:b/>
          <w:sz w:val="28"/>
          <w:szCs w:val="28"/>
        </w:rPr>
        <w:t xml:space="preserve">-Из роскошного особняка на Английской Набережной (кстати, он сохранился до наших дней) 26-летняя дочь графа </w:t>
      </w:r>
      <w:proofErr w:type="spellStart"/>
      <w:r w:rsidRPr="00F741B0">
        <w:rPr>
          <w:rFonts w:ascii="Times New Roman" w:hAnsi="Times New Roman"/>
          <w:b/>
          <w:sz w:val="28"/>
          <w:szCs w:val="28"/>
        </w:rPr>
        <w:t>Лаваля</w:t>
      </w:r>
      <w:proofErr w:type="spellEnd"/>
      <w:r w:rsidRPr="00F741B0">
        <w:rPr>
          <w:rFonts w:ascii="Times New Roman" w:hAnsi="Times New Roman"/>
          <w:b/>
          <w:sz w:val="28"/>
          <w:szCs w:val="28"/>
        </w:rPr>
        <w:t xml:space="preserve"> решила выехать в Сибирь. Чтобы жить в избенке, где, когда ляжешь головой к стенке, ноги упираются в дверь, где к утру волосы примерзают к бревнам. Но это еще не все…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41B0">
        <w:rPr>
          <w:rFonts w:ascii="Times New Roman" w:hAnsi="Times New Roman"/>
          <w:b/>
          <w:sz w:val="28"/>
          <w:szCs w:val="28"/>
        </w:rPr>
        <w:t>-Царь понимал, что в обществе только будут сострадать этим женщинам, но препятствовать воссоединению жен с мужьями  не мог. Тогда он составляет резолюцию (слайд). Ознакомимся с царским указом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 xml:space="preserve">Инсценировка 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 - Жена, следуя за своим мужем, становится причастной к его судьбе, теряет прежние звания, делается женой ссыльнокаторжного.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>Княгиня Трубецкая.</w:t>
      </w:r>
      <w:r w:rsidRPr="00F741B0">
        <w:rPr>
          <w:rStyle w:val="c0"/>
          <w:color w:val="000000"/>
          <w:sz w:val="28"/>
          <w:szCs w:val="28"/>
        </w:rPr>
        <w:t> Согласна.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 - Дети, которые приживутся в Сибири, поступят в заводские крестьяне.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>Княгиня Трубецкая</w:t>
      </w:r>
      <w:r w:rsidRPr="00F741B0">
        <w:rPr>
          <w:rStyle w:val="c0"/>
          <w:color w:val="000000"/>
          <w:sz w:val="28"/>
          <w:szCs w:val="28"/>
        </w:rPr>
        <w:t>. Согласна.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 - Ни денежных сумм, ни вещей многоценных с собой взять не дозволено.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>Княгиня Трубецкая</w:t>
      </w:r>
      <w:r w:rsidRPr="00F741B0">
        <w:rPr>
          <w:rStyle w:val="c0"/>
          <w:color w:val="000000"/>
          <w:sz w:val="28"/>
          <w:szCs w:val="28"/>
        </w:rPr>
        <w:t>. Согласна.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 - Не искать свиданий с мужем, за исключением двух раз в неделю, не передавать мужу никаких вещей, денег, бумаг, чернил. Никому не писать, не отправлять и не получать писем.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>Княгиня Трубецкая</w:t>
      </w:r>
      <w:r w:rsidRPr="00F741B0">
        <w:rPr>
          <w:rStyle w:val="c0"/>
          <w:color w:val="000000"/>
          <w:sz w:val="28"/>
          <w:szCs w:val="28"/>
        </w:rPr>
        <w:t>. Согласна.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 - Свидание с мужем лишь в арестантском платье.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>Княгиня Трубецкая</w:t>
      </w:r>
      <w:r w:rsidRPr="00F741B0">
        <w:rPr>
          <w:rStyle w:val="c0"/>
          <w:color w:val="000000"/>
          <w:sz w:val="28"/>
          <w:szCs w:val="28"/>
        </w:rPr>
        <w:t>. Согласна.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lastRenderedPageBreak/>
        <w:t> - Ежели преступники уголовные, жуткие люди, погрязшие в пороке, надругаются над вами или же, не дай бог, убьют, власти ответственности не несут.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>Княгиня Трубецкая</w:t>
      </w:r>
      <w:r w:rsidRPr="00F741B0">
        <w:rPr>
          <w:rStyle w:val="c0"/>
          <w:color w:val="000000"/>
          <w:sz w:val="28"/>
          <w:szCs w:val="28"/>
        </w:rPr>
        <w:t>. Согласна.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3C6D09" w:rsidRPr="00F741B0" w:rsidRDefault="003C6D09" w:rsidP="00F741B0">
      <w:pPr>
        <w:shd w:val="clear" w:color="auto" w:fill="FFFFFF"/>
        <w:spacing w:after="0" w:line="276" w:lineRule="auto"/>
        <w:ind w:left="34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 xml:space="preserve">-Как воспринимать  ее согласие на все? </w:t>
      </w: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можно объяснить ее поступок? 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Каприз избалованной женщины? Желание показной же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ртвы? Безрассудство?</w:t>
      </w:r>
    </w:p>
    <w:p w:rsidR="003C6D09" w:rsidRPr="007C457B" w:rsidRDefault="003C6D09" w:rsidP="007C457B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Этап построение проекта выхода из создавшейся ситуации и реализации построенного проекта</w:t>
      </w:r>
    </w:p>
    <w:p w:rsidR="003C6D09" w:rsidRPr="00F741B0" w:rsidRDefault="003C6D09" w:rsidP="00F741B0">
      <w:pPr>
        <w:shd w:val="clear" w:color="auto" w:fill="FFFFFF"/>
        <w:spacing w:after="0" w:line="276" w:lineRule="auto"/>
        <w:ind w:left="34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>Вот главный вопрос, на который мы с вами должны попытаться ответить.</w:t>
      </w:r>
    </w:p>
    <w:p w:rsidR="003C6D09" w:rsidRPr="00F741B0" w:rsidRDefault="003C6D09" w:rsidP="00F741B0">
      <w:pPr>
        <w:shd w:val="clear" w:color="auto" w:fill="FFFFFF"/>
        <w:spacing w:after="0" w:line="276" w:lineRule="auto"/>
        <w:ind w:left="34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Давайте сформулируем задачи урока: (обращение к презентации)</w:t>
      </w:r>
    </w:p>
    <w:p w:rsidR="003C6D09" w:rsidRPr="00F741B0" w:rsidRDefault="003C6D09" w:rsidP="00F741B0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Понять, почему они последовали …(за своими мужьями)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C6D09" w:rsidRPr="00F741B0" w:rsidRDefault="003C6D09" w:rsidP="00F741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741B0">
        <w:rPr>
          <w:color w:val="000000"/>
          <w:sz w:val="28"/>
          <w:szCs w:val="28"/>
          <w:bdr w:val="none" w:sz="0" w:space="0" w:color="auto" w:frame="1"/>
        </w:rPr>
        <w:t>Выяснить, как к их поступку …(относится) автор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F741B0">
        <w:rPr>
          <w:b/>
          <w:color w:val="000000"/>
          <w:sz w:val="28"/>
          <w:szCs w:val="28"/>
          <w:bdr w:val="none" w:sz="0" w:space="0" w:color="auto" w:frame="1"/>
        </w:rPr>
        <w:t>-А поможет  нам в этом текст поэмы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F741B0">
        <w:rPr>
          <w:b/>
          <w:color w:val="000000"/>
          <w:sz w:val="28"/>
          <w:szCs w:val="28"/>
          <w:bdr w:val="none" w:sz="0" w:space="0" w:color="auto" w:frame="1"/>
        </w:rPr>
        <w:t>5. Этап первичного закрепления с проговариванием во внешней речи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F741B0">
        <w:rPr>
          <w:b/>
          <w:color w:val="000000"/>
          <w:sz w:val="28"/>
          <w:szCs w:val="28"/>
          <w:bdr w:val="none" w:sz="0" w:space="0" w:color="auto" w:frame="1"/>
        </w:rPr>
        <w:t>Комментированное чтение</w:t>
      </w:r>
    </w:p>
    <w:p w:rsidR="003C6D09" w:rsidRPr="00F741B0" w:rsidRDefault="003C6D09" w:rsidP="00F741B0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Вопросы к тексту.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b/>
          <w:bCs/>
          <w:color w:val="000000"/>
          <w:sz w:val="28"/>
          <w:szCs w:val="28"/>
          <w:shd w:val="clear" w:color="auto" w:fill="FFFFFF"/>
        </w:rPr>
        <w:t> Слушаем в записи отрывок из</w:t>
      </w:r>
      <w:r w:rsidRPr="00F741B0">
        <w:rPr>
          <w:rStyle w:val="c0"/>
          <w:color w:val="000000"/>
          <w:sz w:val="28"/>
          <w:szCs w:val="28"/>
        </w:rPr>
        <w:t xml:space="preserve"> части  второй со слов «Позвольте-с. Я согласен сам..» до слов «Когда б не доблестная кровь…» и ответим на вопросы (</w:t>
      </w:r>
      <w:r w:rsidRPr="00F741B0">
        <w:rPr>
          <w:rStyle w:val="c0"/>
          <w:b/>
          <w:color w:val="000000"/>
          <w:sz w:val="28"/>
          <w:szCs w:val="28"/>
        </w:rPr>
        <w:t>презентация</w:t>
      </w:r>
      <w:r w:rsidRPr="00F741B0">
        <w:rPr>
          <w:rStyle w:val="c0"/>
          <w:color w:val="000000"/>
          <w:sz w:val="28"/>
          <w:szCs w:val="28"/>
        </w:rPr>
        <w:t>):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1.Где работали каторжники? (на рудниках)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2.Какие люди будут окружать княгиню?(убийцы, насильники и воры)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3.Какая там пища?(хлеб да квас)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4.Где живут каторжники?(в общей казарме, спят в одной комнате)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 xml:space="preserve">5.Какой климат в тех краях?(8 </w:t>
      </w:r>
      <w:proofErr w:type="spellStart"/>
      <w:r w:rsidRPr="00F741B0">
        <w:rPr>
          <w:rStyle w:val="c0"/>
          <w:color w:val="000000"/>
          <w:sz w:val="28"/>
          <w:szCs w:val="28"/>
        </w:rPr>
        <w:t>мес</w:t>
      </w:r>
      <w:proofErr w:type="spellEnd"/>
      <w:r w:rsidRPr="00F741B0">
        <w:rPr>
          <w:rStyle w:val="c0"/>
          <w:color w:val="000000"/>
          <w:sz w:val="28"/>
          <w:szCs w:val="28"/>
        </w:rPr>
        <w:t xml:space="preserve"> зимы, сильные морозы)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6.Что называет княгиня своим долгом? (следовать везде за любимым)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>7.Может ли княгиня снова выйти замуж?(закон не лишал этих жен снова выйти замуж)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 xml:space="preserve">…Но долг другой 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И выше и святей,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 xml:space="preserve">Меня зовет… 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Что такое долг? О каком долге идет речь</w:t>
      </w:r>
      <w:r w:rsidRPr="00F741B0">
        <w:rPr>
          <w:rStyle w:val="c0"/>
          <w:color w:val="000000"/>
          <w:sz w:val="28"/>
          <w:szCs w:val="28"/>
        </w:rPr>
        <w:t>? (о клятве в церкви во  время бракосочетания)( слайд 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-Наша версия о том, что она очень сильно любит своего мужа,  подтвердилась. Можно ли назвать ее поступок подвигом? Что такое подвиг? Ваши ответы похожи на определения, которые я нашла в словаре(слайд).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lastRenderedPageBreak/>
        <w:t>-Что означает слово «самоотверженный»? (</w:t>
      </w:r>
      <w:r w:rsidRPr="00F741B0">
        <w:rPr>
          <w:rStyle w:val="c0"/>
          <w:color w:val="000000"/>
          <w:sz w:val="28"/>
          <w:szCs w:val="28"/>
        </w:rPr>
        <w:t>тот, кто отвергает себя, свои интересы во благо других</w:t>
      </w:r>
      <w:r w:rsidRPr="00F741B0">
        <w:rPr>
          <w:rStyle w:val="c0"/>
          <w:b/>
          <w:color w:val="000000"/>
          <w:sz w:val="28"/>
          <w:szCs w:val="28"/>
        </w:rPr>
        <w:t>).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-Чтобы отговорить княгиню от поездки, генерал сравнивал жизнь жены декабриста до ссылки и после ссылки. Посмотрите на таблицу (слайд)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- Она осознанно отказывается от прошлой жизни. Отказывается от богатой и обеспеченной жизни ради мужа. Какой напрашивается вывод? (</w:t>
      </w:r>
      <w:r w:rsidRPr="00F741B0">
        <w:rPr>
          <w:rStyle w:val="c0"/>
          <w:color w:val="000000"/>
          <w:sz w:val="28"/>
          <w:szCs w:val="28"/>
        </w:rPr>
        <w:t>она совершила подвиг</w:t>
      </w:r>
      <w:r w:rsidRPr="00F741B0">
        <w:rPr>
          <w:rStyle w:val="c0"/>
          <w:b/>
          <w:color w:val="000000"/>
          <w:sz w:val="28"/>
          <w:szCs w:val="28"/>
        </w:rPr>
        <w:t>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- По мнению Герцена, декабристы совершили гражданский подвиг. А Достоевский считает, что их жены тоже совершили подвиг, во имя бескорыстной любви (слайд)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Релаксация</w:t>
      </w:r>
    </w:p>
    <w:p w:rsidR="003C6D09" w:rsidRPr="00325BCA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25BCA">
        <w:rPr>
          <w:color w:val="000000"/>
          <w:sz w:val="28"/>
          <w:szCs w:val="28"/>
          <w:bdr w:val="none" w:sz="0" w:space="0" w:color="auto" w:frame="1"/>
        </w:rPr>
        <w:t>Послушаем музыкальную композицию «Любовь побеждает все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F741B0">
        <w:rPr>
          <w:b/>
          <w:color w:val="000000"/>
          <w:sz w:val="28"/>
          <w:szCs w:val="28"/>
          <w:bdr w:val="none" w:sz="0" w:space="0" w:color="auto" w:frame="1"/>
        </w:rPr>
        <w:t xml:space="preserve">-На пути к совершению подвига во имя любви, княгиня Трубецкая встречает серьезное препятствие. Кто пытается ей помешать? </w:t>
      </w:r>
      <w:r w:rsidRPr="00F741B0">
        <w:rPr>
          <w:color w:val="000000"/>
          <w:sz w:val="28"/>
          <w:szCs w:val="28"/>
          <w:bdr w:val="none" w:sz="0" w:space="0" w:color="auto" w:frame="1"/>
        </w:rPr>
        <w:t>(царь и губернатор, исполняющий его волю). (слайд)</w:t>
      </w:r>
    </w:p>
    <w:p w:rsidR="003C6D09" w:rsidRPr="007C457B" w:rsidRDefault="003C6D09" w:rsidP="007C457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741B0">
        <w:rPr>
          <w:color w:val="000000"/>
          <w:sz w:val="28"/>
          <w:szCs w:val="28"/>
          <w:bdr w:val="none" w:sz="0" w:space="0" w:color="auto" w:frame="1"/>
        </w:rPr>
        <w:t xml:space="preserve">-То есть мы в поэме имеем дело с конфликтом между хрупкой женщиной и властью в лице </w:t>
      </w:r>
      <w:r>
        <w:rPr>
          <w:color w:val="000000"/>
          <w:sz w:val="28"/>
          <w:szCs w:val="28"/>
          <w:bdr w:val="none" w:sz="0" w:space="0" w:color="auto" w:frame="1"/>
        </w:rPr>
        <w:t xml:space="preserve">губернатора. Перед нами </w:t>
      </w:r>
      <w:r w:rsidRPr="00F741B0">
        <w:rPr>
          <w:color w:val="000000"/>
          <w:sz w:val="28"/>
          <w:szCs w:val="28"/>
          <w:bdr w:val="none" w:sz="0" w:space="0" w:color="auto" w:frame="1"/>
        </w:rPr>
        <w:t>спор, настоящее противостояние. Этим поэма напоминает драму-пьесу с острым конфликтом.</w:t>
      </w:r>
      <w:r w:rsidRPr="00F741B0">
        <w:rPr>
          <w:color w:val="000000"/>
          <w:sz w:val="28"/>
          <w:szCs w:val="28"/>
        </w:rPr>
        <w:t>Диалог героев позволяет полнее раскрыть характеры и чувства.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741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 Какую цель имеет каждый из героев?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(Губернатор хочет вернуть княгиню в Петербург, княгиня — как можно скорее отправиться дальше, к мужу). 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-Кто побеждает в  любой борьбе? (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сильнейший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), а в споре? (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тот, чьи доводы убедительнее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Этап самостоятельной работы с проверкой по эталону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5.1.Найдите соответствие</w:t>
      </w:r>
    </w:p>
    <w:p w:rsidR="003C6D09" w:rsidRPr="00F741B0" w:rsidRDefault="003C6D09" w:rsidP="00357940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F741B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 вамилист с цитатами «Доводы губернатора»-«Возражения княгини». Они даны вразброс. Вам нужно найти пары (соответствия)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Cs/>
          <w:color w:val="000000"/>
          <w:sz w:val="28"/>
          <w:szCs w:val="28"/>
          <w:lang w:eastAsia="ru-RU"/>
        </w:rPr>
        <w:t>-Проверяем работу: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-На чьей стороне сила и чьи доводы убедительнее? 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(губернатора)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>-Вы обратили внимание на то, как губернатор мастерски наращивает  психологическое давление на героиню с целью заставить вернуться домой.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-Читая «Возражения княгини» прослеживаем, как укрепляется мужество женщины, как крепнет и крепнет в ее душе позыв к совершению героического поступка 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>-А каков финал поединка?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 xml:space="preserve">(княгиня одерживает победу) 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>Почему?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 xml:space="preserve"> (Она обладает силой воли,  духа)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 xml:space="preserve">Верно. Это качество, делающее человека сильным не физически, а морально. Сила духа складывается из  упорства, стойкости, </w:t>
      </w:r>
      <w:proofErr w:type="spellStart"/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несибаемости</w:t>
      </w:r>
      <w:proofErr w:type="spellEnd"/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)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>Чем подпитана ее сила духа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 xml:space="preserve"> (уверенностью в том, что он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а приняла единственное правильное решение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 xml:space="preserve"> из множества вариантов. Она не сомневается в верности этого решения )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Pr="00F741B0">
        <w:rPr>
          <w:rStyle w:val="c0"/>
          <w:rFonts w:ascii="Times New Roman" w:hAnsi="Times New Roman"/>
          <w:b/>
          <w:color w:val="000000"/>
          <w:sz w:val="28"/>
          <w:szCs w:val="28"/>
        </w:rPr>
        <w:t>Можно ли назвать ее выбор нравственным</w:t>
      </w: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?(да, потому что ее жизненный выбор-это не просто выбор, сделанный сердцем, а выбор , правильный со стороны этики и морали)</w:t>
      </w:r>
    </w:p>
    <w:p w:rsidR="003C6D09" w:rsidRPr="00435A75" w:rsidRDefault="003C6D09" w:rsidP="00435A75">
      <w:pPr>
        <w:shd w:val="clear" w:color="auto" w:fill="FFFFFF"/>
        <w:spacing w:after="15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Style w:val="c0"/>
          <w:rFonts w:ascii="Times New Roman" w:hAnsi="Times New Roman"/>
          <w:color w:val="000000"/>
          <w:sz w:val="28"/>
          <w:szCs w:val="28"/>
        </w:rPr>
        <w:t>- Правильно. Она совершает нравственный подвиг.  Подвиг во имя любви наполняется гражданским содержанием</w:t>
      </w:r>
    </w:p>
    <w:p w:rsidR="003C6D09" w:rsidRPr="00F741B0" w:rsidRDefault="003C6D09" w:rsidP="00F741B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F741B0">
        <w:rPr>
          <w:rStyle w:val="c0"/>
          <w:b/>
          <w:color w:val="000000"/>
          <w:sz w:val="28"/>
          <w:szCs w:val="28"/>
        </w:rPr>
        <w:t>-Все доводы губернатора о тяготах жизни в Сибири мельчают и теряют свою силу перед мужеством героини, ее горячей готовностью быть верной своему мужу и долгу. Служение высшей цели, исполнение святого долга для нее выше всего сугубо личного.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-«Высок и свят их подвиг незабвенный»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Н.А.Некрасов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t>-Так отозвался об их поступке поэт в черновом варианте незавершенной третьей части поэмы</w:t>
      </w:r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t>-Какой напрашивается вывод?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(Поступок жен декабристов и поэт называет подвигом)</w:t>
      </w:r>
    </w:p>
    <w:p w:rsidR="003C6D09" w:rsidRPr="00435A75" w:rsidRDefault="003C6D09" w:rsidP="00435A7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-Поэт воспел их подвиг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sz w:val="28"/>
          <w:szCs w:val="28"/>
        </w:rPr>
        <w:t>6. Этап включения в систему знаний и повторения</w:t>
      </w:r>
    </w:p>
    <w:p w:rsidR="003C6D09" w:rsidRPr="00F741B0" w:rsidRDefault="003C6D09" w:rsidP="00F741B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-Перед вами весы. Что было важнее для княгини Трубецкой? Что, по-вашему, лежит на чашах весов. Ваши предположения (перевешивает сторона, где карточки со словами «долг» и «гордость», на другой чаше весов - «положение», «деньги»).</w:t>
      </w:r>
    </w:p>
    <w:p w:rsidR="003C6D09" w:rsidRPr="00435A75" w:rsidRDefault="003C6D09" w:rsidP="00F741B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41B0">
        <w:rPr>
          <w:sz w:val="28"/>
          <w:szCs w:val="28"/>
        </w:rPr>
        <w:t xml:space="preserve">-Подведем итог всей нашей работе. На уроках </w:t>
      </w:r>
      <w:proofErr w:type="spellStart"/>
      <w:r w:rsidRPr="00F741B0">
        <w:rPr>
          <w:sz w:val="28"/>
          <w:szCs w:val="28"/>
        </w:rPr>
        <w:t>лит-ры</w:t>
      </w:r>
      <w:proofErr w:type="spellEnd"/>
      <w:r w:rsidRPr="00F741B0">
        <w:rPr>
          <w:sz w:val="28"/>
          <w:szCs w:val="28"/>
        </w:rPr>
        <w:t xml:space="preserve"> мы не только должны учиться делать правильный жизненный выбор, но и готовиться к ГИА. Перед вами шаблоны сочинения-миниатюры «Что такое под</w:t>
      </w:r>
      <w:r>
        <w:rPr>
          <w:sz w:val="28"/>
          <w:szCs w:val="28"/>
        </w:rPr>
        <w:t xml:space="preserve">виг?» в формате ОГЭ .Поскольку </w:t>
      </w:r>
      <w:r w:rsidRPr="00F741B0">
        <w:rPr>
          <w:sz w:val="28"/>
          <w:szCs w:val="28"/>
        </w:rPr>
        <w:t>это мини-сочинение, то в нем всего 3 абзаца. Ваша задача состоит в том</w:t>
      </w:r>
      <w:r>
        <w:rPr>
          <w:sz w:val="28"/>
          <w:szCs w:val="28"/>
        </w:rPr>
        <w:t>, чтобы ответить на вопросы, которые</w:t>
      </w:r>
      <w:r w:rsidRPr="00F741B0">
        <w:rPr>
          <w:sz w:val="28"/>
          <w:szCs w:val="28"/>
        </w:rPr>
        <w:t xml:space="preserve"> даны внутри текста сочинения и восстановить текст. Ответы должны быть полными. Ответ на вопрос «Что такое подвиг?», вносите </w:t>
      </w:r>
      <w:r>
        <w:rPr>
          <w:sz w:val="28"/>
          <w:szCs w:val="28"/>
        </w:rPr>
        <w:t>в сам текст, после знака «тире»</w:t>
      </w:r>
      <w:r w:rsidRPr="00F741B0">
        <w:rPr>
          <w:sz w:val="28"/>
          <w:szCs w:val="28"/>
        </w:rPr>
        <w:t>.Ответы на остальные вопросы, запишите снизу текста, каждый напротив своего номера. При зачитывании сочинения вы должны вставлять эти ответы на место вопросительных предложений.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 xml:space="preserve">-Какие черты характера княгини выступают на первый план? 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lastRenderedPageBreak/>
        <w:t>Составляем кластер. На партах у вас лежат листочки, напишите маркером на них эпитеты, характеризующие княгиню</w:t>
      </w:r>
      <w:r>
        <w:rPr>
          <w:rFonts w:ascii="Times New Roman" w:hAnsi="Times New Roman"/>
          <w:sz w:val="28"/>
          <w:szCs w:val="28"/>
        </w:rPr>
        <w:t>, и с помощью магнита прикрепим</w:t>
      </w:r>
      <w:r w:rsidRPr="00F741B0">
        <w:rPr>
          <w:rFonts w:ascii="Times New Roman" w:hAnsi="Times New Roman"/>
          <w:sz w:val="28"/>
          <w:szCs w:val="28"/>
        </w:rPr>
        <w:t xml:space="preserve"> в виде солнечных лучей  к портрету героини на доске).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t>7.Рефлексия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-Поговорим о результатах нашей работы с помощью приема «Свободный микрофон». Вы должны будете говорить о ваших впечатлениях о сегодняшнем уроке.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-Понравился ли урок?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-Какое задание было самым интересным?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-Какое задание было неинтересным или непонятным?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-Что вызвало сложности на уроке?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-Что больше всего впечатлило в произведении?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F741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 вы думаете, получилось ли у вас ответить на главный вопрос сегодняшнего урока? 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(Поступок жен </w:t>
      </w:r>
      <w:proofErr w:type="spellStart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декабристов,привыкших</w:t>
      </w:r>
      <w:proofErr w:type="spellEnd"/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жить в неге и беззаботности, -это настоящий подвиг. Когда же наступил час испытаний, эти женщины оказались сильными и стойкими, потому что они любили своих мужей, считали своим долгом разделить их судьбу). </w:t>
      </w:r>
    </w:p>
    <w:p w:rsidR="003C6D09" w:rsidRPr="00F741B0" w:rsidRDefault="003C6D09" w:rsidP="00F741B0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Pr="00F741B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одвиг  во имя любви они наполнили гражданским содержанием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6D09" w:rsidRPr="00F741B0" w:rsidRDefault="003C6D09" w:rsidP="00F741B0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 Первая часть поэмы, повествующая о княгине Е.Трубецкой, была написана в 1871 году, 250 лет назад. Чему она учит нас, людей 21 века? (великолепные поэтический образ, созданный поэтическим талантом автора, продемонстрировал нам идеал женской нравственной чистоты, добродетели и красоты)</w:t>
      </w:r>
    </w:p>
    <w:p w:rsidR="003C6D09" w:rsidRPr="00F741B0" w:rsidRDefault="003C6D09" w:rsidP="00F741B0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- Поэт Наум Коржавин, наш современник (он скончался 3 года назад),  в стихотворении «Зависть» пишет.</w:t>
      </w:r>
    </w:p>
    <w:p w:rsidR="003C6D09" w:rsidRPr="00F741B0" w:rsidRDefault="003C6D09" w:rsidP="00F61BD7">
      <w:pPr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Можем строчки нанизывать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Посложнее, попроще,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br/>
        <w:t>Но никто нас не вызовет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Сенатскую площадь.</w:t>
      </w:r>
    </w:p>
    <w:p w:rsidR="003C6D09" w:rsidRPr="00F741B0" w:rsidRDefault="003C6D09" w:rsidP="00F61BD7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Мы не будем увенчаны.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br/>
        <w:t>И в кибитках, степями</w:t>
      </w: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Настоящие женщины</w:t>
      </w: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Не поедут за нами.</w:t>
      </w:r>
    </w:p>
    <w:p w:rsidR="003C6D09" w:rsidRPr="00F741B0" w:rsidRDefault="003C6D09" w:rsidP="00F741B0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>Домашнее задание</w:t>
      </w:r>
    </w:p>
    <w:p w:rsidR="003C6D09" w:rsidRPr="00F741B0" w:rsidRDefault="003C6D09" w:rsidP="00F741B0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-Согласны ли с авторской мыслью, выраженной в последних двух строках стихотворения?  «Сможет ли современная женщина поступить как княгиня Трубецкая?». Это и есть ваше </w:t>
      </w:r>
      <w:r w:rsidRPr="00F741B0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домашнее задание: написать небольшое эссе на данную тему</w:t>
      </w:r>
    </w:p>
    <w:p w:rsidR="003C6D09" w:rsidRPr="00F741B0" w:rsidRDefault="003C6D09" w:rsidP="00F741B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741B0">
        <w:rPr>
          <w:rStyle w:val="c0"/>
          <w:color w:val="000000"/>
          <w:sz w:val="28"/>
          <w:szCs w:val="28"/>
        </w:rPr>
        <w:t xml:space="preserve">  </w:t>
      </w:r>
      <w:r w:rsidRPr="00F741B0">
        <w:rPr>
          <w:rStyle w:val="c0"/>
          <w:b/>
          <w:bCs/>
          <w:color w:val="000000"/>
          <w:sz w:val="28"/>
          <w:szCs w:val="28"/>
        </w:rPr>
        <w:t xml:space="preserve"> Итоги урока, домашнее задание.</w:t>
      </w:r>
    </w:p>
    <w:p w:rsidR="003C6D09" w:rsidRPr="00F741B0" w:rsidRDefault="003C6D09" w:rsidP="00F741B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41B0">
        <w:rPr>
          <w:rStyle w:val="c0"/>
          <w:b/>
          <w:bCs/>
          <w:color w:val="000000"/>
          <w:sz w:val="28"/>
          <w:szCs w:val="28"/>
        </w:rPr>
        <w:t xml:space="preserve">-Время опоэтизировало и восстание, и каторгу. </w:t>
      </w:r>
      <w:r w:rsidRPr="00F741B0">
        <w:rPr>
          <w:sz w:val="28"/>
          <w:szCs w:val="28"/>
        </w:rPr>
        <w:t xml:space="preserve">Подвиг жен декабристов и сейчас не оставляет нас равнодушными и привлекает внимание кинематографистов, скульпторов, художников, </w:t>
      </w:r>
      <w:proofErr w:type="spellStart"/>
      <w:r w:rsidRPr="00F741B0">
        <w:rPr>
          <w:sz w:val="28"/>
          <w:szCs w:val="28"/>
        </w:rPr>
        <w:t>поэтов,музыкантов</w:t>
      </w:r>
      <w:proofErr w:type="spellEnd"/>
    </w:p>
    <w:p w:rsidR="003C6D09" w:rsidRPr="00F741B0" w:rsidRDefault="003C6D09" w:rsidP="00F741B0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741B0">
        <w:rPr>
          <w:rFonts w:ascii="Times New Roman" w:hAnsi="Times New Roman"/>
          <w:color w:val="333333"/>
          <w:sz w:val="28"/>
          <w:szCs w:val="28"/>
          <w:lang w:eastAsia="ru-RU"/>
        </w:rPr>
        <w:t>-Завершим мы урок исполнением романса К.Фролова «</w:t>
      </w:r>
      <w:r w:rsidRPr="00F741B0"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Посвящение женам декабристов»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41B0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3C6D09" w:rsidRPr="00F741B0" w:rsidRDefault="003C6D09" w:rsidP="00F741B0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>Дидактические материалы по литературе 7 класс. Автор: Коровина В.Я., -М.,2008 год</w:t>
      </w:r>
    </w:p>
    <w:p w:rsidR="003C6D09" w:rsidRPr="00F741B0" w:rsidRDefault="003C6D09" w:rsidP="00F741B0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>Домашняя работа по литературе за 7 класс (Коровина). Автор:Тищенко О. А., -М, 2012 год</w:t>
      </w:r>
    </w:p>
    <w:p w:rsidR="003C6D09" w:rsidRPr="00F741B0" w:rsidRDefault="003C6D09" w:rsidP="00F741B0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 xml:space="preserve">История русской литературы 19 века/ Под ред. проф. С.М.Петрова, -М., 1963 г </w:t>
      </w:r>
    </w:p>
    <w:p w:rsidR="003C6D09" w:rsidRPr="00F741B0" w:rsidRDefault="003C6D09" w:rsidP="00F741B0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 xml:space="preserve">Литература. 7 класс: поурочные планы по учебнику В.Я Коровиной/авт.-сост. </w:t>
      </w:r>
      <w:proofErr w:type="spellStart"/>
      <w:r w:rsidRPr="00F741B0">
        <w:rPr>
          <w:rFonts w:ascii="Times New Roman" w:hAnsi="Times New Roman"/>
          <w:sz w:val="28"/>
          <w:szCs w:val="28"/>
        </w:rPr>
        <w:t>Н.Я.Крутова</w:t>
      </w:r>
      <w:proofErr w:type="spellEnd"/>
      <w:r w:rsidRPr="00F741B0">
        <w:rPr>
          <w:rFonts w:ascii="Times New Roman" w:hAnsi="Times New Roman"/>
          <w:sz w:val="28"/>
          <w:szCs w:val="28"/>
        </w:rPr>
        <w:t>, С.Б. Шадрина, -М.,2011 год</w:t>
      </w:r>
    </w:p>
    <w:p w:rsidR="003C6D09" w:rsidRPr="00F741B0" w:rsidRDefault="003C6D09" w:rsidP="00F741B0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>Уроки литературы в 7 классе. Автор:Кутейникова Н.Е., -М., 2009 год</w:t>
      </w:r>
    </w:p>
    <w:p w:rsidR="003C6D09" w:rsidRPr="00F741B0" w:rsidRDefault="003C6D09" w:rsidP="00F741B0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>Учебник по литературе 7 класс. Часть 1. Автор: Коровина В.Я. – М., 2017 год</w:t>
      </w:r>
    </w:p>
    <w:p w:rsidR="003C6D09" w:rsidRPr="00F741B0" w:rsidRDefault="003C6D09" w:rsidP="00F741B0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1B0">
        <w:rPr>
          <w:rFonts w:ascii="Times New Roman" w:hAnsi="Times New Roman"/>
          <w:sz w:val="28"/>
          <w:szCs w:val="28"/>
        </w:rPr>
        <w:t>Фонохрестоматия по литературе за 7 класс к учебнику Коровиной</w:t>
      </w:r>
    </w:p>
    <w:p w:rsidR="003C6D09" w:rsidRPr="00F741B0" w:rsidRDefault="003C6D09" w:rsidP="00F741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3C6D09" w:rsidRPr="007D2496" w:rsidRDefault="003C6D09" w:rsidP="00D67DE6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1C9">
        <w:rPr>
          <w:rFonts w:ascii="Times New Roman" w:hAnsi="Times New Roman"/>
          <w:b/>
          <w:color w:val="333333"/>
          <w:sz w:val="28"/>
          <w:szCs w:val="28"/>
          <w:lang w:eastAsia="ru-RU"/>
        </w:rPr>
        <w:t>Романс К.Фролова</w:t>
      </w:r>
      <w:r w:rsidRPr="007D24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</w:t>
      </w:r>
      <w:r w:rsidRPr="007D2496"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Посвящение женам декабристов»</w:t>
      </w: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  <w:r w:rsidRPr="007D2496">
        <w:rPr>
          <w:rFonts w:ascii="Times New Roman" w:hAnsi="Times New Roman"/>
          <w:sz w:val="28"/>
          <w:szCs w:val="28"/>
          <w:lang w:eastAsia="ru-RU"/>
        </w:rPr>
        <w:t>Уже, наверно, сотню лет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Душе моей покоя нет.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Она дрожит, как блеск свечи на хрустале.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С такою дивною судьбой,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Какое чудо, боже мой,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Что жили Вы на этой горестной земле.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Как благовеста чистый звон,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Всего одиннадцать имен,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Но в целом мире, право, не с кем их сравнить.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Жизнь на подобное скупа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 xml:space="preserve">И высший свет </w:t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necompreudpas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br/>
        <w:t>Как вы смогли так неразумно поступить.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7D2496">
        <w:rPr>
          <w:rFonts w:ascii="Times New Roman" w:hAnsi="Times New Roman"/>
          <w:sz w:val="28"/>
          <w:szCs w:val="28"/>
          <w:lang w:val="de-DE" w:eastAsia="ru-RU"/>
        </w:rPr>
        <w:t>Mersimacher</w:t>
      </w:r>
      <w:proofErr w:type="spellEnd"/>
      <w:r w:rsidRPr="007D2496">
        <w:rPr>
          <w:rFonts w:ascii="Times New Roman" w:hAnsi="Times New Roman"/>
          <w:sz w:val="28"/>
          <w:szCs w:val="28"/>
          <w:lang w:val="de-DE" w:eastAsia="ru-RU"/>
        </w:rPr>
        <w:t xml:space="preserve">, </w:t>
      </w:r>
      <w:proofErr w:type="spellStart"/>
      <w:r w:rsidRPr="007D2496">
        <w:rPr>
          <w:rFonts w:ascii="Times New Roman" w:hAnsi="Times New Roman"/>
          <w:sz w:val="28"/>
          <w:szCs w:val="28"/>
          <w:lang w:val="de-DE" w:eastAsia="ru-RU"/>
        </w:rPr>
        <w:t>monamie</w:t>
      </w:r>
      <w:proofErr w:type="spellEnd"/>
      <w:r w:rsidRPr="007D2496">
        <w:rPr>
          <w:rFonts w:ascii="Times New Roman" w:hAnsi="Times New Roman"/>
          <w:sz w:val="28"/>
          <w:szCs w:val="28"/>
          <w:lang w:val="de-DE" w:eastAsia="ru-RU"/>
        </w:rPr>
        <w:t>.</w:t>
      </w:r>
      <w:r w:rsidRPr="007D2496">
        <w:rPr>
          <w:rFonts w:ascii="Times New Roman" w:hAnsi="Times New Roman"/>
          <w:sz w:val="28"/>
          <w:szCs w:val="28"/>
          <w:lang w:val="de-DE" w:eastAsia="ru-RU"/>
        </w:rPr>
        <w:br/>
      </w:r>
      <w:r w:rsidRPr="007D2496">
        <w:rPr>
          <w:rFonts w:ascii="Times New Roman" w:hAnsi="Times New Roman"/>
          <w:sz w:val="28"/>
          <w:szCs w:val="28"/>
          <w:lang w:eastAsia="ru-RU"/>
        </w:rPr>
        <w:t>А</w:t>
      </w:r>
      <w:proofErr w:type="spellStart"/>
      <w:r w:rsidRPr="007D2496">
        <w:rPr>
          <w:rFonts w:ascii="Times New Roman" w:hAnsi="Times New Roman"/>
          <w:sz w:val="28"/>
          <w:szCs w:val="28"/>
          <w:lang w:val="de-DE" w:eastAsia="ru-RU"/>
        </w:rPr>
        <w:t>dieumachere</w:t>
      </w:r>
      <w:proofErr w:type="spellEnd"/>
      <w:r w:rsidRPr="007D2496">
        <w:rPr>
          <w:rFonts w:ascii="Times New Roman" w:hAnsi="Times New Roman"/>
          <w:sz w:val="28"/>
          <w:szCs w:val="28"/>
          <w:lang w:val="de-DE" w:eastAsia="ru-RU"/>
        </w:rPr>
        <w:t xml:space="preserve">, </w:t>
      </w:r>
      <w:proofErr w:type="spellStart"/>
      <w:r w:rsidRPr="007D2496">
        <w:rPr>
          <w:rFonts w:ascii="Times New Roman" w:hAnsi="Times New Roman"/>
          <w:sz w:val="28"/>
          <w:szCs w:val="28"/>
          <w:lang w:val="de-DE" w:eastAsia="ru-RU"/>
        </w:rPr>
        <w:t>monamie</w:t>
      </w:r>
      <w:proofErr w:type="spellEnd"/>
      <w:r w:rsidRPr="007D2496">
        <w:rPr>
          <w:rFonts w:ascii="Times New Roman" w:hAnsi="Times New Roman"/>
          <w:sz w:val="28"/>
          <w:szCs w:val="28"/>
          <w:lang w:val="de-DE" w:eastAsia="ru-RU"/>
        </w:rPr>
        <w:t>.</w:t>
      </w:r>
      <w:r w:rsidRPr="007D2496">
        <w:rPr>
          <w:rFonts w:ascii="Times New Roman" w:hAnsi="Times New Roman"/>
          <w:sz w:val="28"/>
          <w:szCs w:val="28"/>
          <w:lang w:val="de-DE" w:eastAsia="ru-RU"/>
        </w:rPr>
        <w:br/>
      </w:r>
      <w:r w:rsidRPr="007D2496">
        <w:rPr>
          <w:rFonts w:ascii="Times New Roman" w:hAnsi="Times New Roman"/>
          <w:sz w:val="28"/>
          <w:szCs w:val="28"/>
          <w:lang w:eastAsia="ru-RU"/>
        </w:rPr>
        <w:t>Мое богатство жизнь моя и ты возьми ее возьми.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Пусть впереди забвенья тьма.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Я без тебя сойду с ума.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Pardonnez-moipourmonamour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pardonnez-moi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t>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Там за чертой Уральских гор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Все чем вы жили до сих пор.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Но вы смогли свой путь любовью озарить.,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Рожать детей, хранить очаг,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Неслышно плакать по ночам.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И все же бога за судьбу благодарить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Земные блага--жалкий дым,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Доступны только лишь святым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Все отдавать и ни о чем не сожалеть.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С такою дивною судьбой,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Какое чудо , боже мой,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 xml:space="preserve">Что жили вы на этой </w:t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гореснтой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t xml:space="preserve"> земле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Mersimacher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monamie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t>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Аdieumachere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D2496">
        <w:rPr>
          <w:rFonts w:ascii="Times New Roman" w:hAnsi="Times New Roman"/>
          <w:sz w:val="28"/>
          <w:szCs w:val="28"/>
          <w:lang w:eastAsia="ru-RU"/>
        </w:rPr>
        <w:t>monamie</w:t>
      </w:r>
      <w:proofErr w:type="spellEnd"/>
      <w:r w:rsidRPr="007D2496">
        <w:rPr>
          <w:rFonts w:ascii="Times New Roman" w:hAnsi="Times New Roman"/>
          <w:sz w:val="28"/>
          <w:szCs w:val="28"/>
          <w:lang w:eastAsia="ru-RU"/>
        </w:rPr>
        <w:t>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Мое богатство жизнь моя и ты возьми ее возьми.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Пусть впереди забвенья тьма.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  <w:t>Я без тебя сойду с ума.</w:t>
      </w:r>
      <w:r w:rsidRPr="007D2496">
        <w:rPr>
          <w:rFonts w:ascii="Times New Roman" w:hAnsi="Times New Roman"/>
          <w:sz w:val="28"/>
          <w:szCs w:val="28"/>
          <w:lang w:eastAsia="ru-RU"/>
        </w:rPr>
        <w:br/>
      </w: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6D09" w:rsidRDefault="003C6D09" w:rsidP="00F37A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D67DE6">
        <w:rPr>
          <w:rFonts w:ascii="Times New Roman" w:hAnsi="Times New Roman"/>
          <w:color w:val="000000"/>
          <w:sz w:val="52"/>
          <w:szCs w:val="52"/>
          <w:lang w:eastAsia="ru-RU"/>
        </w:rPr>
        <w:t>1)</w:t>
      </w:r>
      <w:r w:rsidRPr="00D67DE6"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Центральным образом главы становится Екатерина Ивановна Трубецкая? </w:t>
      </w: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lang w:eastAsia="ru-RU"/>
        </w:rPr>
      </w:pP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D67DE6">
        <w:rPr>
          <w:rFonts w:ascii="Times New Roman" w:hAnsi="Times New Roman"/>
          <w:color w:val="000000"/>
          <w:sz w:val="52"/>
          <w:szCs w:val="52"/>
          <w:lang w:eastAsia="ru-RU"/>
        </w:rPr>
        <w:t>2)</w:t>
      </w:r>
      <w:r w:rsidRPr="00D67DE6"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Поэма построена на основе монолога Трубецкой? </w:t>
      </w: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</w:pP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D67DE6">
        <w:rPr>
          <w:rFonts w:ascii="Times New Roman" w:hAnsi="Times New Roman"/>
          <w:color w:val="000000"/>
          <w:sz w:val="52"/>
          <w:szCs w:val="52"/>
          <w:lang w:eastAsia="ru-RU"/>
        </w:rPr>
        <w:t>3)</w:t>
      </w:r>
      <w:r w:rsidRPr="00D67DE6"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Длительный разговор  княгини с губернатором состоялся  в  Новосибирске?  </w:t>
      </w: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</w:pP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D67DE6"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4) Сцена встречи княгини с губернатором построена в форме диалога? </w:t>
      </w: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</w:pP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lang w:eastAsia="ru-RU"/>
        </w:rPr>
      </w:pPr>
      <w:r w:rsidRPr="00D67DE6">
        <w:rPr>
          <w:rFonts w:ascii="Times New Roman" w:hAnsi="Times New Roman"/>
          <w:color w:val="000000"/>
          <w:sz w:val="52"/>
          <w:szCs w:val="52"/>
          <w:lang w:eastAsia="ru-RU"/>
        </w:rPr>
        <w:t>5)</w:t>
      </w:r>
      <w:r w:rsidRPr="00D67DE6"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Губернатор долго препятствовал княгине Трубецкой в проезде дальше, потому что </w:t>
      </w:r>
      <w:r w:rsidRPr="00D67DE6">
        <w:rPr>
          <w:rFonts w:ascii="Times New Roman" w:hAnsi="Times New Roman"/>
          <w:color w:val="000000"/>
          <w:sz w:val="52"/>
          <w:szCs w:val="52"/>
          <w:lang w:eastAsia="ru-RU"/>
        </w:rPr>
        <w:t>не имел коней?</w:t>
      </w:r>
    </w:p>
    <w:p w:rsidR="003C6D09" w:rsidRPr="00D67DE6" w:rsidRDefault="003C6D09" w:rsidP="00D6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lang w:eastAsia="ru-RU"/>
        </w:rPr>
      </w:pPr>
    </w:p>
    <w:p w:rsidR="003C6D09" w:rsidRDefault="003C6D09" w:rsidP="003728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lang w:eastAsia="ru-RU"/>
        </w:rPr>
      </w:pPr>
      <w:r w:rsidRPr="00D67DE6">
        <w:rPr>
          <w:rFonts w:ascii="Times New Roman" w:hAnsi="Times New Roman"/>
          <w:color w:val="000000"/>
          <w:sz w:val="52"/>
          <w:szCs w:val="52"/>
          <w:lang w:eastAsia="ru-RU"/>
        </w:rPr>
        <w:t xml:space="preserve"> 6)</w:t>
      </w:r>
      <w:r w:rsidRPr="00D67DE6">
        <w:rPr>
          <w:rFonts w:ascii="Times New Roman" w:hAnsi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В финале произведения старый генерал со слезами на глазах отказывается более тиранить </w:t>
      </w:r>
      <w:r w:rsidRPr="00D67DE6">
        <w:rPr>
          <w:rFonts w:ascii="Times New Roman" w:hAnsi="Times New Roman"/>
          <w:color w:val="000000"/>
          <w:sz w:val="52"/>
          <w:szCs w:val="52"/>
          <w:lang w:eastAsia="ru-RU"/>
        </w:rPr>
        <w:t xml:space="preserve">княгиню и приказывает запрягать лошадей? </w:t>
      </w:r>
    </w:p>
    <w:p w:rsidR="003C6D09" w:rsidRDefault="003C6D09" w:rsidP="003728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6D09" w:rsidRDefault="003C6D09" w:rsidP="003728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6D09" w:rsidRPr="00F61BD7" w:rsidRDefault="003C6D09" w:rsidP="003728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61BD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3.</w:t>
      </w:r>
    </w:p>
    <w:p w:rsidR="003C6D09" w:rsidRDefault="003C6D09" w:rsidP="006E5D0A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C82C93">
        <w:rPr>
          <w:rFonts w:ascii="Times New Roman" w:hAnsi="Times New Roman"/>
          <w:b/>
          <w:sz w:val="24"/>
          <w:szCs w:val="24"/>
        </w:rPr>
        <w:t>очинение</w:t>
      </w:r>
      <w:r>
        <w:rPr>
          <w:rFonts w:ascii="Times New Roman" w:hAnsi="Times New Roman"/>
          <w:b/>
          <w:sz w:val="24"/>
          <w:szCs w:val="24"/>
        </w:rPr>
        <w:t>-миниатюра</w:t>
      </w:r>
      <w:r w:rsidRPr="00C82C93">
        <w:rPr>
          <w:rFonts w:ascii="Times New Roman" w:hAnsi="Times New Roman"/>
          <w:b/>
          <w:sz w:val="24"/>
          <w:szCs w:val="24"/>
        </w:rPr>
        <w:t xml:space="preserve"> на тему «Что такое подвиг?»</w:t>
      </w:r>
    </w:p>
    <w:p w:rsidR="003C6D09" w:rsidRPr="00C82C93" w:rsidRDefault="003C6D09" w:rsidP="006E5D0A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6D09" w:rsidRDefault="003C6D09" w:rsidP="006E5D0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Подвиг – это ___________________________________________________________________</w:t>
      </w:r>
    </w:p>
    <w:p w:rsidR="003C6D09" w:rsidRDefault="003C6D09" w:rsidP="006E5D0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C6D09" w:rsidRDefault="003C6D09" w:rsidP="006E5D0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C6D09" w:rsidRPr="00C82C93" w:rsidRDefault="003C6D09" w:rsidP="006E5D0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C6D09" w:rsidRDefault="003C6D09" w:rsidP="006E5D0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поэме Н.А. Некрасова «Русские женщины</w:t>
      </w:r>
      <w:r w:rsidRPr="00C82C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… (1.Кто совершает подвиг?) 2.В чем заключается ее подвиг? 3. </w:t>
      </w:r>
      <w:r w:rsidRPr="00C82C93">
        <w:rPr>
          <w:rFonts w:ascii="Times New Roman" w:hAnsi="Times New Roman"/>
          <w:sz w:val="24"/>
          <w:szCs w:val="24"/>
        </w:rPr>
        <w:t>Ради чего/кого?</w:t>
      </w:r>
      <w:r>
        <w:rPr>
          <w:rFonts w:ascii="Times New Roman" w:hAnsi="Times New Roman"/>
          <w:sz w:val="24"/>
          <w:szCs w:val="24"/>
        </w:rPr>
        <w:t>В час испытаний княгиня оказалась сильной, стойкой женщиной, потому что любила своего мужа и считала своим долгом разделить его судьбу.</w:t>
      </w:r>
    </w:p>
    <w:p w:rsidR="003C6D09" w:rsidRDefault="003C6D09" w:rsidP="006E5D0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Героиня пожертвовала собой ради мужа. Чувство любви к близкому человеку заглушило в ней чувство страха и боли, </w:t>
      </w:r>
      <w:r w:rsidRPr="00C82C93">
        <w:rPr>
          <w:rFonts w:ascii="Times New Roman" w:hAnsi="Times New Roman"/>
          <w:sz w:val="24"/>
          <w:szCs w:val="24"/>
        </w:rPr>
        <w:t>мысли о смерти. Это и есть настоящий подвиг.</w:t>
      </w:r>
    </w:p>
    <w:p w:rsidR="003C6D09" w:rsidRDefault="003C6D09" w:rsidP="00D03EF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935CB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6D09" w:rsidRDefault="003C6D09" w:rsidP="00D935CB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6D09" w:rsidRDefault="003C6D09" w:rsidP="00D935CB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C82C93">
        <w:rPr>
          <w:rFonts w:ascii="Times New Roman" w:hAnsi="Times New Roman"/>
          <w:b/>
          <w:sz w:val="24"/>
          <w:szCs w:val="24"/>
        </w:rPr>
        <w:t>очинение</w:t>
      </w:r>
      <w:r>
        <w:rPr>
          <w:rFonts w:ascii="Times New Roman" w:hAnsi="Times New Roman"/>
          <w:b/>
          <w:sz w:val="24"/>
          <w:szCs w:val="24"/>
        </w:rPr>
        <w:t>-миниатюра</w:t>
      </w:r>
      <w:r w:rsidRPr="00C82C93">
        <w:rPr>
          <w:rFonts w:ascii="Times New Roman" w:hAnsi="Times New Roman"/>
          <w:b/>
          <w:sz w:val="24"/>
          <w:szCs w:val="24"/>
        </w:rPr>
        <w:t xml:space="preserve"> на тему «Что такое подвиг?»</w:t>
      </w:r>
    </w:p>
    <w:p w:rsidR="003C6D09" w:rsidRPr="00C82C93" w:rsidRDefault="003C6D09" w:rsidP="00D935CB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6D09" w:rsidRDefault="003C6D09" w:rsidP="00D935C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Подвиг – это ___________________________________________________________________</w:t>
      </w:r>
    </w:p>
    <w:p w:rsidR="003C6D09" w:rsidRDefault="003C6D09" w:rsidP="00D935C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C6D09" w:rsidRDefault="003C6D09" w:rsidP="00D935C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C6D09" w:rsidRPr="00C82C93" w:rsidRDefault="003C6D09" w:rsidP="00D935C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C6D09" w:rsidRDefault="003C6D09" w:rsidP="00D935C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поэме Н.А. Некрасова «Русские женщины</w:t>
      </w:r>
      <w:r w:rsidRPr="00C82C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… (1.Кто совершает подвиг?) 2.В чем заключается ее подвиг? 3. </w:t>
      </w:r>
      <w:r w:rsidRPr="00C82C93">
        <w:rPr>
          <w:rFonts w:ascii="Times New Roman" w:hAnsi="Times New Roman"/>
          <w:sz w:val="24"/>
          <w:szCs w:val="24"/>
        </w:rPr>
        <w:t>Ради чего/кого?</w:t>
      </w:r>
      <w:r>
        <w:rPr>
          <w:rFonts w:ascii="Times New Roman" w:hAnsi="Times New Roman"/>
          <w:sz w:val="24"/>
          <w:szCs w:val="24"/>
        </w:rPr>
        <w:t>В час испытаний княгиня оказалась сильной, стойкой женщиной, потому что любила своего мужа и считала своим долгом разделить его судьбу.</w:t>
      </w:r>
    </w:p>
    <w:p w:rsidR="003C6D09" w:rsidRDefault="003C6D09" w:rsidP="00D935C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Героиня пожертвовала собой ради мужа. Чувство любви к близкому человеку заглушило в ней чувство страха и боли, </w:t>
      </w:r>
      <w:r w:rsidRPr="00C82C93">
        <w:rPr>
          <w:rFonts w:ascii="Times New Roman" w:hAnsi="Times New Roman"/>
          <w:sz w:val="24"/>
          <w:szCs w:val="24"/>
        </w:rPr>
        <w:t>мысли о смерти. Это и есть настоящий подвиг.</w:t>
      </w:r>
    </w:p>
    <w:p w:rsidR="003C6D09" w:rsidRDefault="003C6D09" w:rsidP="00D935C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935C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Default="003C6D09" w:rsidP="00D03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9" w:rsidRPr="004437EF" w:rsidRDefault="003C6D09" w:rsidP="004437E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Приложение 4.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5040"/>
      </w:tblGrid>
      <w:tr w:rsidR="003C6D09" w:rsidRPr="004437EF" w:rsidTr="007071A6">
        <w:trPr>
          <w:trHeight w:val="285"/>
        </w:trPr>
        <w:tc>
          <w:tcPr>
            <w:tcW w:w="4860" w:type="dxa"/>
          </w:tcPr>
          <w:p w:rsidR="003C6D09" w:rsidRPr="004437EF" w:rsidRDefault="003C6D09" w:rsidP="00F4636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ДОВОДЫ  ГУБЕРНАТОРА</w:t>
            </w:r>
          </w:p>
        </w:tc>
        <w:tc>
          <w:tcPr>
            <w:tcW w:w="5040" w:type="dxa"/>
          </w:tcPr>
          <w:p w:rsidR="003C6D09" w:rsidRPr="004437EF" w:rsidRDefault="003C6D09" w:rsidP="00F4636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ВОЗРАЖЕНИЯ КНЯГИНИ</w:t>
            </w:r>
          </w:p>
        </w:tc>
      </w:tr>
      <w:tr w:rsidR="003C6D09" w:rsidRPr="004437EF" w:rsidTr="004437EF">
        <w:trPr>
          <w:trHeight w:val="285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Дорога хуже тут пойдёт (800 вёрст). Опасная езда!</w:t>
            </w:r>
          </w:p>
        </w:tc>
        <w:tc>
          <w:tcPr>
            <w:tcW w:w="5040" w:type="dxa"/>
          </w:tcPr>
          <w:p w:rsidR="003C6D09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 Мне вам рассказывать смешно,</w:t>
            </w:r>
          </w:p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как я люблю отца…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Но долг другой,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И выше и святей,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Меня зовёт…(княгиня выдерживает напоминание о горе отца)</w:t>
            </w:r>
          </w:p>
        </w:tc>
      </w:tr>
      <w:tr w:rsidR="003C6D09" w:rsidRPr="004437EF" w:rsidTr="00F46367">
        <w:trPr>
          <w:trHeight w:val="1112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(Ваш отец)…хоть он вас отпустил по доброте своей, но ваш отъезд его убил…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Вернитесь поскорей!</w:t>
            </w:r>
          </w:p>
        </w:tc>
        <w:tc>
          <w:tcPr>
            <w:tcW w:w="5040" w:type="dxa"/>
          </w:tcPr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…Живут же люди в том краю,</w:t>
            </w:r>
          </w:p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– мне нечего жалеть!</w:t>
            </w:r>
            <w:r w:rsidRPr="004437EF">
              <w:br/>
            </w:r>
            <w:r w:rsidRPr="00C9154D">
              <w:rPr>
                <w:rFonts w:ascii="Times New Roman" w:hAnsi="Times New Roman"/>
                <w:sz w:val="20"/>
                <w:szCs w:val="20"/>
              </w:rPr>
              <w:t>Я еду! Еду! Я должна</w:t>
            </w:r>
            <w:r w:rsidRPr="00C9154D">
              <w:rPr>
                <w:rFonts w:ascii="Times New Roman" w:hAnsi="Times New Roman"/>
                <w:sz w:val="20"/>
                <w:szCs w:val="20"/>
              </w:rPr>
              <w:br/>
              <w:t>Близ мужа умереть.(бесстрашие княгини)</w:t>
            </w:r>
          </w:p>
        </w:tc>
      </w:tr>
      <w:tr w:rsidR="003C6D09" w:rsidRPr="004437EF" w:rsidTr="004437EF">
        <w:trPr>
          <w:trHeight w:val="1156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. Трудности быта в тюрьме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Пускай ваш муж- он виноват…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А вам терпеть…за что?</w:t>
            </w:r>
          </w:p>
        </w:tc>
        <w:tc>
          <w:tcPr>
            <w:tcW w:w="504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В.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…Я слёз не принесу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В проклятую тюрьму –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Я гордость, гордость в нём спасу,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Я силы дам ему!(твердость и мужество)</w:t>
            </w:r>
          </w:p>
        </w:tc>
      </w:tr>
      <w:tr w:rsidR="003C6D09" w:rsidRPr="004437EF" w:rsidTr="007071A6">
        <w:trPr>
          <w:trHeight w:val="300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. Трудности природных условий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… Тот климат вас убьёт!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Ваше присутствие усилит страдания мужа.</w:t>
            </w:r>
          </w:p>
        </w:tc>
        <w:tc>
          <w:tcPr>
            <w:tcW w:w="5040" w:type="dxa"/>
          </w:tcPr>
          <w:p w:rsidR="003C6D09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Готов ли экипаж?</w:t>
            </w:r>
          </w:p>
          <w:p w:rsidR="003C6D09" w:rsidRPr="00F46367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D09" w:rsidRPr="004437EF" w:rsidTr="007071A6">
        <w:trPr>
          <w:trHeight w:val="675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. Да, вы умрёте, но сперва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Измучите того,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Чья безвозвратно голова погибла (мужа)…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…В себе он будет сознавать причину ваших слёз…</w:t>
            </w:r>
          </w:p>
        </w:tc>
        <w:tc>
          <w:tcPr>
            <w:tcW w:w="504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Д.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Ужасна будет, знаю я,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Жизнь мужа моего.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Пускай же будет и моя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Не радостней его!(она морально готова к жизни на каторге)</w:t>
            </w:r>
          </w:p>
        </w:tc>
      </w:tr>
      <w:tr w:rsidR="003C6D09" w:rsidRPr="004437EF" w:rsidTr="00F46367">
        <w:trPr>
          <w:trHeight w:val="1024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Помочь мужу – минутный порыв. Это мечты…Вам захочется привычной жизни. Быть может, выйдете замуж за другого…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Закон позволяет.</w:t>
            </w:r>
          </w:p>
        </w:tc>
        <w:tc>
          <w:tcPr>
            <w:tcW w:w="5040" w:type="dxa"/>
          </w:tcPr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Вам наши кажутся права</w:t>
            </w:r>
          </w:p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Правами – не шутя?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Нет! Ими я не дорожу…</w:t>
            </w:r>
          </w:p>
        </w:tc>
      </w:tr>
      <w:tr w:rsidR="003C6D09" w:rsidRPr="004437EF" w:rsidTr="007071A6">
        <w:trPr>
          <w:trHeight w:val="700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0F1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…бежите вы за ним (мужем), как жалкая раба!</w:t>
            </w:r>
          </w:p>
        </w:tc>
        <w:tc>
          <w:tcPr>
            <w:tcW w:w="5040" w:type="dxa"/>
          </w:tcPr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Неделя целая прошла…</w:t>
            </w:r>
          </w:p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…Уж шла бы я давно…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(готовность к героическому поступку)</w:t>
            </w:r>
          </w:p>
        </w:tc>
      </w:tr>
      <w:tr w:rsidR="003C6D09" w:rsidRPr="004437EF" w:rsidTr="004437EF">
        <w:trPr>
          <w:trHeight w:val="1004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0F1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2 день Вы отреченье подписать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Должны от ваших прав!</w:t>
            </w:r>
          </w:p>
        </w:tc>
        <w:tc>
          <w:tcPr>
            <w:tcW w:w="504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З.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Нет, нет я видеть не хочу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Продажных и тупых,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Не покажусь я палачу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Свободных и святых.(на разрыв с прежней жизнью Трубецкая решается осознанно, разделяя убеждения мужа)</w:t>
            </w:r>
          </w:p>
        </w:tc>
      </w:tr>
      <w:tr w:rsidR="003C6D09" w:rsidRPr="004437EF" w:rsidTr="004437EF">
        <w:trPr>
          <w:trHeight w:val="1800"/>
        </w:trPr>
        <w:tc>
          <w:tcPr>
            <w:tcW w:w="486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0F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. через 6 дней Вас по этапу поведут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С конвоем…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…Весной</w:t>
            </w:r>
          </w:p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В Нерчинск придёте, если вас</w:t>
            </w:r>
          </w:p>
          <w:p w:rsidR="003C6D09" w:rsidRPr="004437EF" w:rsidRDefault="003C6D09" w:rsidP="004437EF">
            <w:pPr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Дорога не убьёт…</w:t>
            </w:r>
          </w:p>
        </w:tc>
        <w:tc>
          <w:tcPr>
            <w:tcW w:w="5040" w:type="dxa"/>
          </w:tcPr>
          <w:p w:rsidR="003C6D09" w:rsidRPr="004437EF" w:rsidRDefault="003C6D09" w:rsidP="004437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D3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 xml:space="preserve"> Нет, я не жалкая раба,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Я женщина, жена!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Пускай горька моя судьба-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Я буду ей верна!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…К родине любовь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Соперница моя,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И если б нужно было, вновь</w:t>
            </w:r>
            <w:r w:rsidRPr="004437EF">
              <w:rPr>
                <w:rFonts w:ascii="Times New Roman" w:hAnsi="Times New Roman"/>
                <w:sz w:val="20"/>
                <w:szCs w:val="20"/>
              </w:rPr>
              <w:br/>
              <w:t>Ему простила б я!...(высота гражданских чувств княгини)</w:t>
            </w:r>
          </w:p>
        </w:tc>
      </w:tr>
      <w:tr w:rsidR="003C6D09" w:rsidRPr="004437EF" w:rsidTr="004437EF">
        <w:trPr>
          <w:trHeight w:val="570"/>
        </w:trPr>
        <w:tc>
          <w:tcPr>
            <w:tcW w:w="4860" w:type="dxa"/>
          </w:tcPr>
          <w:p w:rsidR="003C6D09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0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  <w:r w:rsidRPr="004437EF">
              <w:rPr>
                <w:rFonts w:ascii="Times New Roman" w:hAnsi="Times New Roman"/>
                <w:sz w:val="20"/>
                <w:szCs w:val="20"/>
              </w:rPr>
              <w:t>. Я не могу, я не хоч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3C6D09" w:rsidRPr="004437EF" w:rsidRDefault="003C6D09" w:rsidP="00F4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EF">
              <w:rPr>
                <w:rFonts w:ascii="Times New Roman" w:hAnsi="Times New Roman"/>
                <w:sz w:val="20"/>
                <w:szCs w:val="20"/>
              </w:rPr>
              <w:t>Тиранить больше вас…</w:t>
            </w:r>
          </w:p>
        </w:tc>
        <w:tc>
          <w:tcPr>
            <w:tcW w:w="5040" w:type="dxa"/>
          </w:tcPr>
          <w:p w:rsidR="003C6D09" w:rsidRPr="004437EF" w:rsidRDefault="003C6D09" w:rsidP="00443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6D09" w:rsidRPr="007D2496" w:rsidRDefault="003C6D09" w:rsidP="004437EF">
      <w:pPr>
        <w:spacing w:line="240" w:lineRule="auto"/>
      </w:pPr>
    </w:p>
    <w:sectPr w:rsidR="003C6D09" w:rsidRPr="007D2496" w:rsidSect="00EF7E6C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2A2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669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3C5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928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3A9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D28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D2B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4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CA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161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B06F9"/>
    <w:multiLevelType w:val="multilevel"/>
    <w:tmpl w:val="4CA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E33E3"/>
    <w:multiLevelType w:val="multilevel"/>
    <w:tmpl w:val="B700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DE0F43"/>
    <w:multiLevelType w:val="multilevel"/>
    <w:tmpl w:val="768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0578E"/>
    <w:multiLevelType w:val="hybridMultilevel"/>
    <w:tmpl w:val="5C62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C1572B"/>
    <w:multiLevelType w:val="hybridMultilevel"/>
    <w:tmpl w:val="10D294B4"/>
    <w:lvl w:ilvl="0" w:tplc="CBAE65E2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6B6713B8"/>
    <w:multiLevelType w:val="multilevel"/>
    <w:tmpl w:val="3A30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4AF"/>
    <w:rsid w:val="00015997"/>
    <w:rsid w:val="00053F27"/>
    <w:rsid w:val="00064969"/>
    <w:rsid w:val="00074339"/>
    <w:rsid w:val="00086203"/>
    <w:rsid w:val="00086EE4"/>
    <w:rsid w:val="00090D2B"/>
    <w:rsid w:val="000A682D"/>
    <w:rsid w:val="000A7C32"/>
    <w:rsid w:val="000B528A"/>
    <w:rsid w:val="000C3527"/>
    <w:rsid w:val="000C51FC"/>
    <w:rsid w:val="000D1EEE"/>
    <w:rsid w:val="000E35E3"/>
    <w:rsid w:val="000E70A7"/>
    <w:rsid w:val="00110A0C"/>
    <w:rsid w:val="0013657E"/>
    <w:rsid w:val="0017225F"/>
    <w:rsid w:val="0018127D"/>
    <w:rsid w:val="00190305"/>
    <w:rsid w:val="001934B8"/>
    <w:rsid w:val="00194439"/>
    <w:rsid w:val="001A6D6D"/>
    <w:rsid w:val="001B6EE9"/>
    <w:rsid w:val="001C0CC7"/>
    <w:rsid w:val="001C469F"/>
    <w:rsid w:val="001F1D8D"/>
    <w:rsid w:val="001F57CC"/>
    <w:rsid w:val="001F5D6F"/>
    <w:rsid w:val="002062C6"/>
    <w:rsid w:val="00225DBA"/>
    <w:rsid w:val="002325BC"/>
    <w:rsid w:val="0023382F"/>
    <w:rsid w:val="00262FCC"/>
    <w:rsid w:val="0027172E"/>
    <w:rsid w:val="0027629D"/>
    <w:rsid w:val="00281907"/>
    <w:rsid w:val="00287FCA"/>
    <w:rsid w:val="002B1CA6"/>
    <w:rsid w:val="002B6F86"/>
    <w:rsid w:val="00303177"/>
    <w:rsid w:val="00312191"/>
    <w:rsid w:val="003233B4"/>
    <w:rsid w:val="0032472A"/>
    <w:rsid w:val="00325BCA"/>
    <w:rsid w:val="00353F57"/>
    <w:rsid w:val="00357940"/>
    <w:rsid w:val="00365144"/>
    <w:rsid w:val="00365D2F"/>
    <w:rsid w:val="003728B8"/>
    <w:rsid w:val="00375DD2"/>
    <w:rsid w:val="003771F3"/>
    <w:rsid w:val="003835C7"/>
    <w:rsid w:val="003A2002"/>
    <w:rsid w:val="003B4482"/>
    <w:rsid w:val="003C0132"/>
    <w:rsid w:val="003C3FAE"/>
    <w:rsid w:val="003C699D"/>
    <w:rsid w:val="003C6D09"/>
    <w:rsid w:val="003D5409"/>
    <w:rsid w:val="003D6938"/>
    <w:rsid w:val="003F578F"/>
    <w:rsid w:val="00407055"/>
    <w:rsid w:val="00410DA8"/>
    <w:rsid w:val="00412C9B"/>
    <w:rsid w:val="0041379B"/>
    <w:rsid w:val="00435A75"/>
    <w:rsid w:val="004437EF"/>
    <w:rsid w:val="0049220D"/>
    <w:rsid w:val="004B1430"/>
    <w:rsid w:val="004B1708"/>
    <w:rsid w:val="004B2C73"/>
    <w:rsid w:val="004D1421"/>
    <w:rsid w:val="004D661D"/>
    <w:rsid w:val="004F5B61"/>
    <w:rsid w:val="00500482"/>
    <w:rsid w:val="005173C3"/>
    <w:rsid w:val="005376AB"/>
    <w:rsid w:val="0054466C"/>
    <w:rsid w:val="00566934"/>
    <w:rsid w:val="00586CE0"/>
    <w:rsid w:val="005A6679"/>
    <w:rsid w:val="005C4493"/>
    <w:rsid w:val="005D04AE"/>
    <w:rsid w:val="005F66F3"/>
    <w:rsid w:val="006076A4"/>
    <w:rsid w:val="006202BE"/>
    <w:rsid w:val="006226F9"/>
    <w:rsid w:val="0066239A"/>
    <w:rsid w:val="006635C4"/>
    <w:rsid w:val="00682714"/>
    <w:rsid w:val="006923D8"/>
    <w:rsid w:val="0069556C"/>
    <w:rsid w:val="006B3765"/>
    <w:rsid w:val="006B56C3"/>
    <w:rsid w:val="006D0C8F"/>
    <w:rsid w:val="006E5D0A"/>
    <w:rsid w:val="006F1C7D"/>
    <w:rsid w:val="006F334E"/>
    <w:rsid w:val="006F4431"/>
    <w:rsid w:val="006F5AA5"/>
    <w:rsid w:val="007004FB"/>
    <w:rsid w:val="007071A6"/>
    <w:rsid w:val="00713D37"/>
    <w:rsid w:val="00713E1A"/>
    <w:rsid w:val="007214AF"/>
    <w:rsid w:val="00745C2A"/>
    <w:rsid w:val="00747FF0"/>
    <w:rsid w:val="00772466"/>
    <w:rsid w:val="007754C8"/>
    <w:rsid w:val="00787782"/>
    <w:rsid w:val="00792F70"/>
    <w:rsid w:val="007B32FC"/>
    <w:rsid w:val="007C457B"/>
    <w:rsid w:val="007D2496"/>
    <w:rsid w:val="00813250"/>
    <w:rsid w:val="0081418D"/>
    <w:rsid w:val="00825694"/>
    <w:rsid w:val="008277E1"/>
    <w:rsid w:val="008301C9"/>
    <w:rsid w:val="00833A93"/>
    <w:rsid w:val="008345A0"/>
    <w:rsid w:val="00835B08"/>
    <w:rsid w:val="00835B63"/>
    <w:rsid w:val="00836C1C"/>
    <w:rsid w:val="00845EB8"/>
    <w:rsid w:val="00852304"/>
    <w:rsid w:val="00861B16"/>
    <w:rsid w:val="00865534"/>
    <w:rsid w:val="008671C4"/>
    <w:rsid w:val="008903B0"/>
    <w:rsid w:val="008B4DFE"/>
    <w:rsid w:val="008B640D"/>
    <w:rsid w:val="00903776"/>
    <w:rsid w:val="0090453C"/>
    <w:rsid w:val="00932859"/>
    <w:rsid w:val="00942D03"/>
    <w:rsid w:val="0094643E"/>
    <w:rsid w:val="00950FDF"/>
    <w:rsid w:val="00952D14"/>
    <w:rsid w:val="00983CDC"/>
    <w:rsid w:val="0098531D"/>
    <w:rsid w:val="0098791B"/>
    <w:rsid w:val="009B1B8D"/>
    <w:rsid w:val="009C4CF9"/>
    <w:rsid w:val="009C753A"/>
    <w:rsid w:val="009E04C8"/>
    <w:rsid w:val="009F3A0D"/>
    <w:rsid w:val="00A0616C"/>
    <w:rsid w:val="00A2625A"/>
    <w:rsid w:val="00A3141A"/>
    <w:rsid w:val="00A3326E"/>
    <w:rsid w:val="00A343E9"/>
    <w:rsid w:val="00A35E2F"/>
    <w:rsid w:val="00A52A03"/>
    <w:rsid w:val="00A63797"/>
    <w:rsid w:val="00A7311A"/>
    <w:rsid w:val="00A91633"/>
    <w:rsid w:val="00A92A44"/>
    <w:rsid w:val="00A9595E"/>
    <w:rsid w:val="00AA228F"/>
    <w:rsid w:val="00AB00F1"/>
    <w:rsid w:val="00AB5686"/>
    <w:rsid w:val="00AB7E5C"/>
    <w:rsid w:val="00AD3B45"/>
    <w:rsid w:val="00B0083F"/>
    <w:rsid w:val="00B0422E"/>
    <w:rsid w:val="00B27971"/>
    <w:rsid w:val="00B46975"/>
    <w:rsid w:val="00B50725"/>
    <w:rsid w:val="00B515B3"/>
    <w:rsid w:val="00B657D8"/>
    <w:rsid w:val="00B66B94"/>
    <w:rsid w:val="00B6707C"/>
    <w:rsid w:val="00B7094E"/>
    <w:rsid w:val="00B71484"/>
    <w:rsid w:val="00B76137"/>
    <w:rsid w:val="00B8120A"/>
    <w:rsid w:val="00B83176"/>
    <w:rsid w:val="00BD54A5"/>
    <w:rsid w:val="00BF003C"/>
    <w:rsid w:val="00C10959"/>
    <w:rsid w:val="00C1368A"/>
    <w:rsid w:val="00C275AB"/>
    <w:rsid w:val="00C32DB3"/>
    <w:rsid w:val="00C40938"/>
    <w:rsid w:val="00C56AF8"/>
    <w:rsid w:val="00C802FB"/>
    <w:rsid w:val="00C82C93"/>
    <w:rsid w:val="00C91262"/>
    <w:rsid w:val="00C91536"/>
    <w:rsid w:val="00C9154D"/>
    <w:rsid w:val="00C92138"/>
    <w:rsid w:val="00C92E7D"/>
    <w:rsid w:val="00CA0480"/>
    <w:rsid w:val="00CA30D8"/>
    <w:rsid w:val="00CA3495"/>
    <w:rsid w:val="00CB61EC"/>
    <w:rsid w:val="00CC0581"/>
    <w:rsid w:val="00CC29CE"/>
    <w:rsid w:val="00CC5AE1"/>
    <w:rsid w:val="00CD5304"/>
    <w:rsid w:val="00CE307B"/>
    <w:rsid w:val="00CF5858"/>
    <w:rsid w:val="00D03E91"/>
    <w:rsid w:val="00D03EF3"/>
    <w:rsid w:val="00D122BD"/>
    <w:rsid w:val="00D15B67"/>
    <w:rsid w:val="00D35FDD"/>
    <w:rsid w:val="00D40F6E"/>
    <w:rsid w:val="00D67DE6"/>
    <w:rsid w:val="00D726E2"/>
    <w:rsid w:val="00D87663"/>
    <w:rsid w:val="00D935CB"/>
    <w:rsid w:val="00DA7B02"/>
    <w:rsid w:val="00DB3DE9"/>
    <w:rsid w:val="00DB460E"/>
    <w:rsid w:val="00DB56B1"/>
    <w:rsid w:val="00DB577E"/>
    <w:rsid w:val="00E1167E"/>
    <w:rsid w:val="00E262D5"/>
    <w:rsid w:val="00E36A50"/>
    <w:rsid w:val="00E4257D"/>
    <w:rsid w:val="00E63DD5"/>
    <w:rsid w:val="00E70385"/>
    <w:rsid w:val="00E718EC"/>
    <w:rsid w:val="00E71B5B"/>
    <w:rsid w:val="00EB2111"/>
    <w:rsid w:val="00EC145E"/>
    <w:rsid w:val="00EC23C6"/>
    <w:rsid w:val="00EC7AB9"/>
    <w:rsid w:val="00EF42E0"/>
    <w:rsid w:val="00EF7E6C"/>
    <w:rsid w:val="00F10160"/>
    <w:rsid w:val="00F16305"/>
    <w:rsid w:val="00F37AAE"/>
    <w:rsid w:val="00F43352"/>
    <w:rsid w:val="00F46367"/>
    <w:rsid w:val="00F577E7"/>
    <w:rsid w:val="00F6106F"/>
    <w:rsid w:val="00F61BD7"/>
    <w:rsid w:val="00F741B0"/>
    <w:rsid w:val="00F76484"/>
    <w:rsid w:val="00F85212"/>
    <w:rsid w:val="00FB1D94"/>
    <w:rsid w:val="00FB4C48"/>
    <w:rsid w:val="00FC09C9"/>
    <w:rsid w:val="00FC2CC4"/>
    <w:rsid w:val="00FD07B4"/>
    <w:rsid w:val="00FD5619"/>
    <w:rsid w:val="00FE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9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66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661D"/>
    <w:rPr>
      <w:rFonts w:ascii="Times New Roman" w:hAnsi="Times New Roman"/>
      <w:b/>
      <w:kern w:val="36"/>
      <w:sz w:val="48"/>
      <w:lang w:eastAsia="ru-RU"/>
    </w:rPr>
  </w:style>
  <w:style w:type="character" w:customStyle="1" w:styleId="ff8">
    <w:name w:val="ff8"/>
    <w:uiPriority w:val="99"/>
    <w:rsid w:val="004D661D"/>
  </w:style>
  <w:style w:type="character" w:customStyle="1" w:styleId="ff9">
    <w:name w:val="ff9"/>
    <w:uiPriority w:val="99"/>
    <w:rsid w:val="004D661D"/>
  </w:style>
  <w:style w:type="character" w:customStyle="1" w:styleId="ff2">
    <w:name w:val="ff2"/>
    <w:uiPriority w:val="99"/>
    <w:rsid w:val="004D661D"/>
  </w:style>
  <w:style w:type="character" w:customStyle="1" w:styleId="ff5">
    <w:name w:val="ff5"/>
    <w:uiPriority w:val="99"/>
    <w:rsid w:val="004D661D"/>
  </w:style>
  <w:style w:type="character" w:customStyle="1" w:styleId="a3">
    <w:name w:val="_"/>
    <w:uiPriority w:val="99"/>
    <w:rsid w:val="004D661D"/>
  </w:style>
  <w:style w:type="character" w:customStyle="1" w:styleId="ls0">
    <w:name w:val="ls0"/>
    <w:uiPriority w:val="99"/>
    <w:rsid w:val="004D661D"/>
  </w:style>
  <w:style w:type="character" w:customStyle="1" w:styleId="ls2">
    <w:name w:val="ls2"/>
    <w:uiPriority w:val="99"/>
    <w:rsid w:val="004D661D"/>
  </w:style>
  <w:style w:type="character" w:styleId="a4">
    <w:name w:val="Hyperlink"/>
    <w:uiPriority w:val="99"/>
    <w:semiHidden/>
    <w:rsid w:val="004D661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6"/>
    <w:uiPriority w:val="99"/>
    <w:locked/>
    <w:rsid w:val="00E718EC"/>
    <w:rPr>
      <w:sz w:val="22"/>
      <w:lang w:val="ru-RU" w:eastAsia="en-US"/>
    </w:rPr>
  </w:style>
  <w:style w:type="paragraph" w:styleId="a6">
    <w:name w:val="No Spacing"/>
    <w:link w:val="a5"/>
    <w:uiPriority w:val="99"/>
    <w:qFormat/>
    <w:rsid w:val="00E718EC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D40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6F1C7D"/>
    <w:rPr>
      <w:rFonts w:cs="Times New Roman"/>
      <w:b/>
    </w:rPr>
  </w:style>
  <w:style w:type="paragraph" w:styleId="a9">
    <w:name w:val="List Paragraph"/>
    <w:basedOn w:val="a"/>
    <w:uiPriority w:val="99"/>
    <w:qFormat/>
    <w:rsid w:val="0018127D"/>
    <w:pPr>
      <w:ind w:left="720"/>
      <w:contextualSpacing/>
    </w:pPr>
  </w:style>
  <w:style w:type="paragraph" w:customStyle="1" w:styleId="c6">
    <w:name w:val="c6"/>
    <w:basedOn w:val="a"/>
    <w:uiPriority w:val="99"/>
    <w:rsid w:val="000C5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C51FC"/>
  </w:style>
  <w:style w:type="paragraph" w:customStyle="1" w:styleId="c3">
    <w:name w:val="c3"/>
    <w:basedOn w:val="a"/>
    <w:uiPriority w:val="99"/>
    <w:rsid w:val="000C5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3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3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383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3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1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383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4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3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1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383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2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4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738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3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7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8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4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15</Pages>
  <Words>3217</Words>
  <Characters>18337</Characters>
  <Application>Microsoft Office Word</Application>
  <DocSecurity>0</DocSecurity>
  <Lines>152</Lines>
  <Paragraphs>43</Paragraphs>
  <ScaleCrop>false</ScaleCrop>
  <Company/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 №1</cp:lastModifiedBy>
  <cp:revision>83</cp:revision>
  <cp:lastPrinted>2021-11-12T04:23:00Z</cp:lastPrinted>
  <dcterms:created xsi:type="dcterms:W3CDTF">2021-11-29T15:41:00Z</dcterms:created>
  <dcterms:modified xsi:type="dcterms:W3CDTF">2025-03-09T11:50:00Z</dcterms:modified>
</cp:coreProperties>
</file>